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D54" w:rsidRDefault="00EB16DC" w:rsidP="0029321B">
      <w:pPr>
        <w:shd w:val="clear" w:color="auto" w:fill="FFFFFF"/>
        <w:spacing w:after="0" w:line="240" w:lineRule="auto"/>
        <w:rPr>
          <w:rFonts w:ascii="Ink Free" w:eastAsia="Times New Roman" w:hAnsi="Ink Free" w:cs="Calibri"/>
          <w:b/>
          <w:color w:val="333333"/>
          <w:sz w:val="28"/>
          <w:szCs w:val="28"/>
          <w:lang w:eastAsia="en-GB"/>
        </w:rPr>
      </w:pPr>
      <w:bookmarkStart w:id="0" w:name="_GoBack"/>
      <w:r>
        <w:rPr>
          <w:rFonts w:ascii="Ink Free" w:eastAsia="Times New Roman" w:hAnsi="Ink Free" w:cs="Calibri"/>
          <w:b/>
          <w:noProof/>
          <w:color w:val="333333"/>
          <w:sz w:val="28"/>
          <w:szCs w:val="28"/>
          <w:lang w:eastAsia="en-GB"/>
        </w:rPr>
        <w:drawing>
          <wp:inline distT="0" distB="0" distL="0" distR="0">
            <wp:extent cx="6121654" cy="9265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ad  Advert (Instagram Post (45)).png"/>
                    <pic:cNvPicPr/>
                  </pic:nvPicPr>
                  <pic:blipFill>
                    <a:blip r:embed="rId7">
                      <a:extLst>
                        <a:ext uri="{28A0092B-C50C-407E-A947-70E740481C1C}">
                          <a14:useLocalDpi xmlns:a14="http://schemas.microsoft.com/office/drawing/2010/main" val="0"/>
                        </a:ext>
                      </a:extLst>
                    </a:blip>
                    <a:stretch>
                      <a:fillRect/>
                    </a:stretch>
                  </pic:blipFill>
                  <pic:spPr>
                    <a:xfrm>
                      <a:off x="0" y="0"/>
                      <a:ext cx="6128981" cy="9277011"/>
                    </a:xfrm>
                    <a:prstGeom prst="rect">
                      <a:avLst/>
                    </a:prstGeom>
                  </pic:spPr>
                </pic:pic>
              </a:graphicData>
            </a:graphic>
          </wp:inline>
        </w:drawing>
      </w:r>
      <w:bookmarkEnd w:id="0"/>
    </w:p>
    <w:p w:rsidR="00136D54" w:rsidRDefault="00136D54" w:rsidP="0029321B">
      <w:pPr>
        <w:shd w:val="clear" w:color="auto" w:fill="FFFFFF"/>
        <w:spacing w:after="0" w:line="240" w:lineRule="auto"/>
        <w:rPr>
          <w:rFonts w:ascii="Ink Free" w:eastAsia="Times New Roman" w:hAnsi="Ink Free" w:cs="Calibri"/>
          <w:b/>
          <w:color w:val="333333"/>
          <w:sz w:val="28"/>
          <w:szCs w:val="28"/>
          <w:lang w:eastAsia="en-GB"/>
        </w:rPr>
      </w:pPr>
    </w:p>
    <w:p w:rsidR="00136D54" w:rsidRDefault="00136D54" w:rsidP="0029321B">
      <w:pPr>
        <w:shd w:val="clear" w:color="auto" w:fill="FFFFFF"/>
        <w:spacing w:after="0" w:line="240" w:lineRule="auto"/>
        <w:rPr>
          <w:rFonts w:ascii="Ink Free" w:eastAsia="Times New Roman" w:hAnsi="Ink Free" w:cs="Calibri"/>
          <w:b/>
          <w:color w:val="333333"/>
          <w:sz w:val="28"/>
          <w:szCs w:val="28"/>
          <w:lang w:eastAsia="en-GB"/>
        </w:rPr>
      </w:pPr>
    </w:p>
    <w:p w:rsidR="00136D54" w:rsidRDefault="00136D54" w:rsidP="0029321B">
      <w:pPr>
        <w:shd w:val="clear" w:color="auto" w:fill="FFFFFF"/>
        <w:spacing w:after="0" w:line="240" w:lineRule="auto"/>
        <w:rPr>
          <w:rFonts w:ascii="Ink Free" w:eastAsia="Times New Roman" w:hAnsi="Ink Free" w:cs="Calibri"/>
          <w:b/>
          <w:color w:val="333333"/>
          <w:sz w:val="28"/>
          <w:szCs w:val="28"/>
          <w:lang w:eastAsia="en-GB"/>
        </w:rPr>
      </w:pPr>
    </w:p>
    <w:p w:rsidR="00EB16DC" w:rsidRDefault="00EB16DC" w:rsidP="0029321B">
      <w:pPr>
        <w:shd w:val="clear" w:color="auto" w:fill="FFFFFF"/>
        <w:spacing w:after="0" w:line="240" w:lineRule="auto"/>
        <w:rPr>
          <w:rFonts w:ascii="Ink Free" w:eastAsia="Times New Roman" w:hAnsi="Ink Free" w:cs="Calibri"/>
          <w:b/>
          <w:color w:val="333333"/>
          <w:sz w:val="28"/>
          <w:szCs w:val="28"/>
          <w:lang w:eastAsia="en-GB"/>
        </w:rPr>
      </w:pPr>
    </w:p>
    <w:p w:rsidR="00EB16DC" w:rsidRDefault="00EB16DC" w:rsidP="0029321B">
      <w:pPr>
        <w:shd w:val="clear" w:color="auto" w:fill="FFFFFF"/>
        <w:spacing w:after="0" w:line="240" w:lineRule="auto"/>
        <w:rPr>
          <w:rFonts w:ascii="Ink Free" w:eastAsia="Times New Roman" w:hAnsi="Ink Free" w:cs="Calibri"/>
          <w:b/>
          <w:color w:val="333333"/>
          <w:sz w:val="28"/>
          <w:szCs w:val="28"/>
          <w:lang w:eastAsia="en-GB"/>
        </w:rPr>
      </w:pPr>
    </w:p>
    <w:p w:rsidR="00EB16DC" w:rsidRDefault="00EB16DC" w:rsidP="0029321B">
      <w:pPr>
        <w:shd w:val="clear" w:color="auto" w:fill="FFFFFF"/>
        <w:spacing w:after="0" w:line="240" w:lineRule="auto"/>
        <w:rPr>
          <w:rFonts w:ascii="Ink Free" w:eastAsia="Times New Roman" w:hAnsi="Ink Free" w:cs="Calibri"/>
          <w:b/>
          <w:color w:val="333333"/>
          <w:sz w:val="28"/>
          <w:szCs w:val="28"/>
          <w:lang w:eastAsia="en-GB"/>
        </w:rPr>
      </w:pPr>
    </w:p>
    <w:p w:rsidR="00EB16DC" w:rsidRDefault="00EB16DC" w:rsidP="0029321B">
      <w:pPr>
        <w:shd w:val="clear" w:color="auto" w:fill="FFFFFF"/>
        <w:spacing w:after="0" w:line="240" w:lineRule="auto"/>
        <w:rPr>
          <w:rFonts w:ascii="Ink Free" w:eastAsia="Times New Roman" w:hAnsi="Ink Free" w:cs="Calibri"/>
          <w:b/>
          <w:color w:val="333333"/>
          <w:sz w:val="28"/>
          <w:szCs w:val="28"/>
          <w:lang w:eastAsia="en-GB"/>
        </w:rPr>
      </w:pPr>
    </w:p>
    <w:p w:rsidR="00136D54" w:rsidRDefault="00136D54" w:rsidP="0029321B">
      <w:pPr>
        <w:shd w:val="clear" w:color="auto" w:fill="FFFFFF"/>
        <w:spacing w:after="0" w:line="240" w:lineRule="auto"/>
        <w:rPr>
          <w:rFonts w:ascii="Ink Free" w:eastAsia="Times New Roman" w:hAnsi="Ink Free" w:cs="Calibri"/>
          <w:b/>
          <w:color w:val="333333"/>
          <w:sz w:val="28"/>
          <w:szCs w:val="28"/>
          <w:lang w:eastAsia="en-GB"/>
        </w:rPr>
      </w:pPr>
    </w:p>
    <w:p w:rsidR="00136D54" w:rsidRDefault="00136D54" w:rsidP="0029321B">
      <w:pPr>
        <w:shd w:val="clear" w:color="auto" w:fill="FFFFFF"/>
        <w:spacing w:after="0" w:line="240" w:lineRule="auto"/>
        <w:rPr>
          <w:rFonts w:ascii="Ink Free" w:eastAsia="Times New Roman" w:hAnsi="Ink Free" w:cs="Calibri"/>
          <w:b/>
          <w:color w:val="333333"/>
          <w:sz w:val="28"/>
          <w:szCs w:val="28"/>
          <w:lang w:eastAsia="en-GB"/>
        </w:rPr>
      </w:pPr>
    </w:p>
    <w:p w:rsidR="00B15813" w:rsidRPr="00136D54" w:rsidRDefault="00A0592F" w:rsidP="0029321B">
      <w:pPr>
        <w:shd w:val="clear" w:color="auto" w:fill="FFFFFF"/>
        <w:spacing w:after="0" w:line="240" w:lineRule="auto"/>
        <w:rPr>
          <w:rFonts w:eastAsia="Times New Roman" w:cstheme="minorHAnsi"/>
          <w:b/>
          <w:color w:val="333333"/>
          <w:sz w:val="24"/>
          <w:szCs w:val="24"/>
          <w:lang w:eastAsia="en-GB"/>
        </w:rPr>
      </w:pPr>
      <w:r w:rsidRPr="00136D54">
        <w:rPr>
          <w:rFonts w:eastAsia="Times New Roman" w:cstheme="minorHAnsi"/>
          <w:b/>
          <w:color w:val="333333"/>
          <w:sz w:val="24"/>
          <w:szCs w:val="24"/>
          <w:lang w:eastAsia="en-GB"/>
        </w:rPr>
        <w:t>Welcome to Comet</w:t>
      </w:r>
    </w:p>
    <w:p w:rsidR="0029321B" w:rsidRPr="00136D54" w:rsidRDefault="0029321B" w:rsidP="0029321B">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Dear Applicant,</w:t>
      </w:r>
    </w:p>
    <w:p w:rsidR="0029321B" w:rsidRPr="00136D54" w:rsidRDefault="0029321B" w:rsidP="0029321B">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Thank you for your interest in joining Comet Nursery School and Children's Centre.</w:t>
      </w:r>
    </w:p>
    <w:p w:rsidR="0029321B" w:rsidRPr="00136D54" w:rsidRDefault="0029321B" w:rsidP="0029321B">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Comet is a vibrant maintained nursery school and Children's Centre in the heart of Hoxton. We are proud of our reputation for providing high-quality early education, our commitment to inclusion, and the strong relationships we build with children, families and the wider community. </w:t>
      </w:r>
    </w:p>
    <w:p w:rsidR="0029321B" w:rsidRPr="00136D54" w:rsidRDefault="0029321B" w:rsidP="0029321B">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At Comet, we believe every child deserves the very best start in life. Our approach is rooted in a deep understanding of early childhood development, where children are supported to become curious, creative and confident learners through rich, play-based experiences. We are ambitious for every child and strive to provide an environment where all children can thrive and achieve their full potential.</w:t>
      </w:r>
    </w:p>
    <w:p w:rsidR="0029321B" w:rsidRPr="00136D54" w:rsidRDefault="0029321B" w:rsidP="0029321B">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Inclusion is at the heart of everything we do. Alongside our nursery and two-year-old provision, we are proud to host Hackney's first maintained nursery school Additional Resource Provision, providing specialist support for children with special educational needs. Our experienced team works closely with families and professionals to ensure every child receives the support they need to succeed.</w:t>
      </w:r>
    </w:p>
    <w:p w:rsidR="0029321B" w:rsidRPr="00136D54" w:rsidRDefault="0029321B" w:rsidP="0029321B">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This year marks an exciting new chapter as we expand our provision to include children from 9 months old. Our new baby room</w:t>
      </w:r>
      <w:r w:rsidR="002601FE" w:rsidRPr="00136D54">
        <w:rPr>
          <w:rFonts w:eastAsia="Times New Roman" w:cstheme="minorHAnsi"/>
          <w:sz w:val="24"/>
          <w:szCs w:val="24"/>
          <w:lang w:eastAsia="en-GB"/>
        </w:rPr>
        <w:t>, Rainbow Room,</w:t>
      </w:r>
      <w:r w:rsidRPr="00136D54">
        <w:rPr>
          <w:rFonts w:eastAsia="Times New Roman" w:cstheme="minorHAnsi"/>
          <w:sz w:val="24"/>
          <w:szCs w:val="24"/>
          <w:lang w:eastAsia="en-GB"/>
        </w:rPr>
        <w:t xml:space="preserve"> will offer high-quality early education and care for our youngest children, providing families with continuity of support from the earliest stages of their child's learning journey.</w:t>
      </w:r>
    </w:p>
    <w:p w:rsidR="0029321B" w:rsidRPr="00136D54" w:rsidRDefault="0029321B" w:rsidP="0029321B">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As a Gold Rights Respecting School, we are committed to ensuring that children feel safe, valued and respected, while placing learning, development and wellbeing at the heart of everything we do.</w:t>
      </w:r>
    </w:p>
    <w:p w:rsidR="0029321B" w:rsidRPr="00136D54" w:rsidRDefault="0029321B" w:rsidP="0029321B">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We are looking for enthusiastic, reflective and caring professionals who share our passion for early </w:t>
      </w:r>
      <w:proofErr w:type="gramStart"/>
      <w:r w:rsidRPr="00136D54">
        <w:rPr>
          <w:rFonts w:eastAsia="Times New Roman" w:cstheme="minorHAnsi"/>
          <w:sz w:val="24"/>
          <w:szCs w:val="24"/>
          <w:lang w:eastAsia="en-GB"/>
        </w:rPr>
        <w:t>years</w:t>
      </w:r>
      <w:proofErr w:type="gramEnd"/>
      <w:r w:rsidRPr="00136D54">
        <w:rPr>
          <w:rFonts w:eastAsia="Times New Roman" w:cstheme="minorHAnsi"/>
          <w:sz w:val="24"/>
          <w:szCs w:val="24"/>
          <w:lang w:eastAsia="en-GB"/>
        </w:rPr>
        <w:t xml:space="preserve"> education, inclusion and family partnership working. In return, you will join a supportive team that is committed to continuous improvement and making a difference for children and families.</w:t>
      </w:r>
    </w:p>
    <w:p w:rsidR="0029321B" w:rsidRPr="00136D54" w:rsidRDefault="0029321B" w:rsidP="0029321B">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lastRenderedPageBreak/>
        <w:t>I hope this gives you a flavour of life at Comet and the exciting opportunities ahead.</w:t>
      </w:r>
    </w:p>
    <w:p w:rsidR="0029321B" w:rsidRPr="00136D54" w:rsidRDefault="0029321B" w:rsidP="0029321B">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Best wishes,</w:t>
      </w:r>
    </w:p>
    <w:p w:rsidR="0029321B" w:rsidRPr="00136D54" w:rsidRDefault="0029321B" w:rsidP="0029321B">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b/>
          <w:bCs/>
          <w:sz w:val="24"/>
          <w:szCs w:val="24"/>
          <w:lang w:eastAsia="en-GB"/>
        </w:rPr>
        <w:t>Lisa Clarke</w:t>
      </w:r>
      <w:r w:rsidRPr="00136D54">
        <w:rPr>
          <w:rFonts w:eastAsia="Times New Roman" w:cstheme="minorHAnsi"/>
          <w:sz w:val="24"/>
          <w:szCs w:val="24"/>
          <w:lang w:eastAsia="en-GB"/>
        </w:rPr>
        <w:br/>
      </w:r>
      <w:proofErr w:type="spellStart"/>
      <w:r w:rsidRPr="00136D54">
        <w:rPr>
          <w:rFonts w:eastAsia="Times New Roman" w:cstheme="minorHAnsi"/>
          <w:b/>
          <w:bCs/>
          <w:sz w:val="24"/>
          <w:szCs w:val="24"/>
          <w:lang w:eastAsia="en-GB"/>
        </w:rPr>
        <w:t>Headteacher</w:t>
      </w:r>
      <w:proofErr w:type="spellEnd"/>
    </w:p>
    <w:p w:rsidR="00CA7824" w:rsidRPr="00136D54" w:rsidRDefault="00CA7824" w:rsidP="001864A3">
      <w:pPr>
        <w:rPr>
          <w:rFonts w:cstheme="minorHAnsi"/>
          <w:sz w:val="24"/>
          <w:szCs w:val="24"/>
        </w:rPr>
      </w:pPr>
    </w:p>
    <w:p w:rsidR="00497473" w:rsidRPr="00136D54" w:rsidRDefault="00497473" w:rsidP="001864A3">
      <w:pPr>
        <w:rPr>
          <w:rFonts w:cstheme="minorHAnsi"/>
          <w:sz w:val="24"/>
          <w:szCs w:val="24"/>
        </w:rPr>
      </w:pPr>
      <w:r w:rsidRPr="00136D54">
        <w:rPr>
          <w:rFonts w:cstheme="minorHAnsi"/>
          <w:sz w:val="24"/>
          <w:szCs w:val="24"/>
        </w:rPr>
        <w:t xml:space="preserve"> </w:t>
      </w:r>
    </w:p>
    <w:p w:rsidR="008E6D19" w:rsidRPr="00136D54" w:rsidRDefault="008E6D19" w:rsidP="008E6D19">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At Comet, we are proud to offer:</w:t>
      </w:r>
    </w:p>
    <w:p w:rsidR="008E6D19" w:rsidRPr="00136D54" w:rsidRDefault="008E6D19" w:rsidP="00592B05">
      <w:pPr>
        <w:numPr>
          <w:ilvl w:val="0"/>
          <w:numId w:val="4"/>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A welcoming, inclusive and diverse school and Children's Centre community where every child, family and member of staff is valued.</w:t>
      </w:r>
    </w:p>
    <w:p w:rsidR="008E6D19" w:rsidRPr="00136D54" w:rsidRDefault="008E6D19" w:rsidP="00592B05">
      <w:pPr>
        <w:numPr>
          <w:ilvl w:val="0"/>
          <w:numId w:val="4"/>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The opportunity to work in an innovative maintained nursery school, including our new baby room provision and Hackney's first maintained nursery school Additional Resource Provision (ARP).</w:t>
      </w:r>
    </w:p>
    <w:p w:rsidR="008E6D19" w:rsidRPr="00136D54" w:rsidRDefault="008E6D19" w:rsidP="00592B05">
      <w:pPr>
        <w:numPr>
          <w:ilvl w:val="0"/>
          <w:numId w:val="4"/>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A strong commitment to staff wellbeing, including a focus on manageable workloads and a healthy work-life balance.</w:t>
      </w:r>
    </w:p>
    <w:p w:rsidR="008E6D19" w:rsidRPr="00136D54" w:rsidRDefault="008E6D19" w:rsidP="00592B05">
      <w:pPr>
        <w:numPr>
          <w:ilvl w:val="0"/>
          <w:numId w:val="4"/>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High-quality professional development, training and career progression opportunities.</w:t>
      </w:r>
    </w:p>
    <w:p w:rsidR="008E6D19" w:rsidRPr="00136D54" w:rsidRDefault="008E6D19" w:rsidP="00592B05">
      <w:pPr>
        <w:numPr>
          <w:ilvl w:val="0"/>
          <w:numId w:val="4"/>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Opportunities to visit and learn from outstanding early </w:t>
      </w:r>
      <w:proofErr w:type="gramStart"/>
      <w:r w:rsidRPr="00136D54">
        <w:rPr>
          <w:rFonts w:eastAsia="Times New Roman" w:cstheme="minorHAnsi"/>
          <w:sz w:val="24"/>
          <w:szCs w:val="24"/>
          <w:lang w:eastAsia="en-GB"/>
        </w:rPr>
        <w:t>years</w:t>
      </w:r>
      <w:proofErr w:type="gramEnd"/>
      <w:r w:rsidRPr="00136D54">
        <w:rPr>
          <w:rFonts w:eastAsia="Times New Roman" w:cstheme="minorHAnsi"/>
          <w:sz w:val="24"/>
          <w:szCs w:val="24"/>
          <w:lang w:eastAsia="en-GB"/>
        </w:rPr>
        <w:t xml:space="preserve"> settings and professionals.</w:t>
      </w:r>
    </w:p>
    <w:p w:rsidR="008E6D19" w:rsidRPr="00136D54" w:rsidRDefault="008E6D19" w:rsidP="00592B05">
      <w:pPr>
        <w:numPr>
          <w:ilvl w:val="0"/>
          <w:numId w:val="4"/>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A reflective and collaborative team culture where ideas, creativity and professional dialogue are encouraged.</w:t>
      </w:r>
    </w:p>
    <w:p w:rsidR="008E6D19" w:rsidRPr="00136D54" w:rsidRDefault="008E6D19" w:rsidP="00592B05">
      <w:pPr>
        <w:numPr>
          <w:ilvl w:val="0"/>
          <w:numId w:val="4"/>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The chance to contribute to whole-school development projects and develop areas of specialist expertise.</w:t>
      </w:r>
    </w:p>
    <w:p w:rsidR="008E6D19" w:rsidRPr="00136D54" w:rsidRDefault="008E6D19" w:rsidP="00592B05">
      <w:pPr>
        <w:numPr>
          <w:ilvl w:val="0"/>
          <w:numId w:val="4"/>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Supportive leadership that values and invests in its staff.</w:t>
      </w:r>
    </w:p>
    <w:p w:rsidR="008E6D19" w:rsidRPr="00136D54" w:rsidRDefault="008E6D19" w:rsidP="00592B05">
      <w:pPr>
        <w:numPr>
          <w:ilvl w:val="0"/>
          <w:numId w:val="4"/>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Priority nursery places for staff children, subject to availability.</w:t>
      </w:r>
    </w:p>
    <w:p w:rsidR="008E6D19" w:rsidRPr="00136D54" w:rsidRDefault="008E6D19" w:rsidP="00592B05">
      <w:pPr>
        <w:numPr>
          <w:ilvl w:val="0"/>
          <w:numId w:val="4"/>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Priority access to breakfast and after-school club places for staff children attending Comet.</w:t>
      </w:r>
    </w:p>
    <w:p w:rsidR="00136D54" w:rsidRDefault="00136D54" w:rsidP="008E6D19">
      <w:pPr>
        <w:spacing w:before="100" w:beforeAutospacing="1" w:after="100" w:afterAutospacing="1" w:line="300" w:lineRule="atLeast"/>
        <w:rPr>
          <w:rFonts w:eastAsia="Times New Roman" w:cstheme="minorHAnsi"/>
          <w:sz w:val="24"/>
          <w:szCs w:val="24"/>
          <w:lang w:eastAsia="en-GB"/>
        </w:rPr>
      </w:pPr>
    </w:p>
    <w:p w:rsidR="008E6D19" w:rsidRPr="00136D54" w:rsidRDefault="008E6D19" w:rsidP="008E6D19">
      <w:p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We are looking for someone who:</w:t>
      </w:r>
    </w:p>
    <w:p w:rsidR="008E6D19" w:rsidRPr="00136D54" w:rsidRDefault="008E6D19" w:rsidP="00592B05">
      <w:pPr>
        <w:numPr>
          <w:ilvl w:val="0"/>
          <w:numId w:val="5"/>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Is passionate about early childhood education and making a difference to the lives of young children and their families.</w:t>
      </w:r>
    </w:p>
    <w:p w:rsidR="008E6D19" w:rsidRPr="00136D54" w:rsidRDefault="008E6D19" w:rsidP="00592B05">
      <w:pPr>
        <w:numPr>
          <w:ilvl w:val="0"/>
          <w:numId w:val="5"/>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Has experience of working with children under five and understands how young children learn and develop.</w:t>
      </w:r>
    </w:p>
    <w:p w:rsidR="008E6D19" w:rsidRPr="00136D54" w:rsidRDefault="008E6D19" w:rsidP="00592B05">
      <w:pPr>
        <w:numPr>
          <w:ilvl w:val="0"/>
          <w:numId w:val="5"/>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Can create stimulating, engaging learning environments both indoors and outdoors.</w:t>
      </w:r>
    </w:p>
    <w:p w:rsidR="008E6D19" w:rsidRPr="00136D54" w:rsidRDefault="008E6D19" w:rsidP="00592B05">
      <w:pPr>
        <w:numPr>
          <w:ilvl w:val="0"/>
          <w:numId w:val="5"/>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Has high expectations for all children and is committed to helping every child achieve their full potential.</w:t>
      </w:r>
    </w:p>
    <w:p w:rsidR="008E6D19" w:rsidRPr="00136D54" w:rsidRDefault="008E6D19" w:rsidP="00592B05">
      <w:pPr>
        <w:numPr>
          <w:ilvl w:val="0"/>
          <w:numId w:val="5"/>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Shares our commitment to inclusion and has the ability to build positive relationships with children from diverse backgrounds and with a range of needs.</w:t>
      </w:r>
    </w:p>
    <w:p w:rsidR="008E6D19" w:rsidRPr="00136D54" w:rsidRDefault="008E6D19" w:rsidP="00592B05">
      <w:pPr>
        <w:numPr>
          <w:ilvl w:val="0"/>
          <w:numId w:val="5"/>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lastRenderedPageBreak/>
        <w:t>Recognises parents and carers as children's first educators and values strong partnership working with families.</w:t>
      </w:r>
    </w:p>
    <w:p w:rsidR="008E6D19" w:rsidRPr="00136D54" w:rsidRDefault="008E6D19" w:rsidP="00592B05">
      <w:pPr>
        <w:numPr>
          <w:ilvl w:val="0"/>
          <w:numId w:val="5"/>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Has excellent communication, literacy, </w:t>
      </w:r>
      <w:proofErr w:type="gramStart"/>
      <w:r w:rsidRPr="00136D54">
        <w:rPr>
          <w:rFonts w:eastAsia="Times New Roman" w:cstheme="minorHAnsi"/>
          <w:sz w:val="24"/>
          <w:szCs w:val="24"/>
          <w:lang w:eastAsia="en-GB"/>
        </w:rPr>
        <w:t>numeracy</w:t>
      </w:r>
      <w:proofErr w:type="gramEnd"/>
      <w:r w:rsidRPr="00136D54">
        <w:rPr>
          <w:rFonts w:eastAsia="Times New Roman" w:cstheme="minorHAnsi"/>
          <w:sz w:val="24"/>
          <w:szCs w:val="24"/>
          <w:lang w:eastAsia="en-GB"/>
        </w:rPr>
        <w:t xml:space="preserve"> and ICT skills.</w:t>
      </w:r>
    </w:p>
    <w:p w:rsidR="008E6D19" w:rsidRPr="00136D54" w:rsidRDefault="008E6D19" w:rsidP="00592B05">
      <w:pPr>
        <w:numPr>
          <w:ilvl w:val="0"/>
          <w:numId w:val="5"/>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Is reflective, enthusiastic and keen to continue developing their professional practice.</w:t>
      </w:r>
    </w:p>
    <w:p w:rsidR="008E6D19" w:rsidRPr="00136D54" w:rsidRDefault="008E6D19" w:rsidP="00592B05">
      <w:pPr>
        <w:numPr>
          <w:ilvl w:val="0"/>
          <w:numId w:val="5"/>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Works effectively as part of a team and contributes positively to the wider life of the school and Children's Centre.</w:t>
      </w:r>
    </w:p>
    <w:p w:rsidR="008E6D19" w:rsidRPr="00136D54" w:rsidRDefault="008E6D19" w:rsidP="00592B05">
      <w:pPr>
        <w:numPr>
          <w:ilvl w:val="0"/>
          <w:numId w:val="5"/>
        </w:numPr>
        <w:spacing w:before="100" w:beforeAutospacing="1" w:after="100" w:afterAutospacing="1" w:line="300" w:lineRule="atLeast"/>
        <w:rPr>
          <w:rFonts w:eastAsia="Times New Roman" w:cstheme="minorHAnsi"/>
          <w:sz w:val="24"/>
          <w:szCs w:val="24"/>
          <w:lang w:eastAsia="en-GB"/>
        </w:rPr>
      </w:pPr>
      <w:r w:rsidRPr="00136D54">
        <w:rPr>
          <w:rFonts w:eastAsia="Times New Roman" w:cstheme="minorHAnsi"/>
          <w:sz w:val="24"/>
          <w:szCs w:val="24"/>
          <w:lang w:eastAsia="en-GB"/>
        </w:rPr>
        <w:t>Shares Comet's values of learning, inclusion, respect and community.</w:t>
      </w:r>
    </w:p>
    <w:p w:rsidR="00520860" w:rsidRPr="00136D54" w:rsidRDefault="00520860" w:rsidP="00520860">
      <w:pPr>
        <w:jc w:val="center"/>
        <w:rPr>
          <w:rFonts w:cstheme="minorHAnsi"/>
          <w:b/>
          <w:sz w:val="24"/>
          <w:szCs w:val="24"/>
          <w:u w:val="single"/>
        </w:rPr>
      </w:pPr>
    </w:p>
    <w:p w:rsidR="00BD5DB4" w:rsidRPr="00136D54" w:rsidRDefault="00BD5DB4" w:rsidP="00520860">
      <w:pPr>
        <w:jc w:val="center"/>
        <w:rPr>
          <w:rFonts w:cstheme="minorHAnsi"/>
          <w:b/>
          <w:sz w:val="24"/>
          <w:szCs w:val="24"/>
          <w:u w:val="single"/>
        </w:rPr>
      </w:pPr>
    </w:p>
    <w:p w:rsidR="00CA7E29" w:rsidRPr="00136D54" w:rsidRDefault="00CA7E29" w:rsidP="00520860">
      <w:pPr>
        <w:jc w:val="center"/>
        <w:rPr>
          <w:rFonts w:cstheme="minorHAnsi"/>
          <w:b/>
          <w:sz w:val="24"/>
          <w:szCs w:val="24"/>
          <w:u w:val="single"/>
        </w:rPr>
      </w:pPr>
    </w:p>
    <w:p w:rsidR="00F8027D" w:rsidRPr="00136D54" w:rsidRDefault="00F8027D" w:rsidP="00F8027D">
      <w:pPr>
        <w:jc w:val="center"/>
        <w:rPr>
          <w:rFonts w:cstheme="minorHAnsi"/>
          <w:b/>
          <w:sz w:val="24"/>
          <w:szCs w:val="24"/>
          <w:u w:val="single"/>
        </w:rPr>
      </w:pPr>
      <w:r w:rsidRPr="00136D54">
        <w:rPr>
          <w:rFonts w:cstheme="minorHAnsi"/>
          <w:b/>
          <w:sz w:val="24"/>
          <w:szCs w:val="24"/>
          <w:u w:val="single"/>
        </w:rPr>
        <w:t xml:space="preserve">Job Description for </w:t>
      </w:r>
      <w:r w:rsidR="00E92309" w:rsidRPr="00136D54">
        <w:rPr>
          <w:rFonts w:cstheme="minorHAnsi"/>
          <w:b/>
          <w:sz w:val="24"/>
          <w:szCs w:val="24"/>
          <w:u w:val="single"/>
        </w:rPr>
        <w:t xml:space="preserve">Lead </w:t>
      </w:r>
      <w:r w:rsidR="00BD5DB4" w:rsidRPr="00136D54">
        <w:rPr>
          <w:rFonts w:cstheme="minorHAnsi"/>
          <w:b/>
          <w:sz w:val="24"/>
          <w:szCs w:val="24"/>
          <w:u w:val="single"/>
        </w:rPr>
        <w:t xml:space="preserve">Early Years Educator </w:t>
      </w:r>
      <w:r w:rsidR="00E92309" w:rsidRPr="00136D54">
        <w:rPr>
          <w:rFonts w:cstheme="minorHAnsi"/>
          <w:b/>
          <w:sz w:val="24"/>
          <w:szCs w:val="24"/>
          <w:u w:val="single"/>
        </w:rPr>
        <w:t>(Rainbow Room)</w:t>
      </w:r>
      <w:r w:rsidRPr="00136D54">
        <w:rPr>
          <w:rFonts w:cstheme="minorHAnsi"/>
          <w:b/>
          <w:sz w:val="24"/>
          <w:szCs w:val="24"/>
          <w:u w:val="single"/>
        </w:rPr>
        <w:t xml:space="preserve"> </w:t>
      </w:r>
    </w:p>
    <w:p w:rsidR="004B5871" w:rsidRDefault="004B5871" w:rsidP="00F8027D">
      <w:pPr>
        <w:jc w:val="both"/>
        <w:rPr>
          <w:rFonts w:cstheme="minorHAnsi"/>
          <w:b/>
          <w:sz w:val="24"/>
          <w:szCs w:val="24"/>
        </w:rPr>
      </w:pPr>
    </w:p>
    <w:p w:rsidR="00F8027D" w:rsidRPr="00136D54" w:rsidRDefault="00F8027D" w:rsidP="00F8027D">
      <w:pPr>
        <w:jc w:val="both"/>
        <w:rPr>
          <w:rFonts w:cstheme="minorHAnsi"/>
          <w:b/>
          <w:sz w:val="24"/>
          <w:szCs w:val="24"/>
        </w:rPr>
      </w:pPr>
      <w:r w:rsidRPr="00136D54">
        <w:rPr>
          <w:rFonts w:cstheme="minorHAnsi"/>
          <w:b/>
          <w:sz w:val="24"/>
          <w:szCs w:val="24"/>
        </w:rPr>
        <w:t xml:space="preserve">Job title: </w:t>
      </w:r>
      <w:r w:rsidRPr="00136D54">
        <w:rPr>
          <w:rFonts w:cstheme="minorHAnsi"/>
          <w:b/>
          <w:sz w:val="24"/>
          <w:szCs w:val="24"/>
        </w:rPr>
        <w:tab/>
      </w:r>
      <w:r w:rsidRPr="00136D54">
        <w:rPr>
          <w:rFonts w:cstheme="minorHAnsi"/>
          <w:b/>
          <w:sz w:val="24"/>
          <w:szCs w:val="24"/>
        </w:rPr>
        <w:tab/>
      </w:r>
      <w:r w:rsidR="006F3E1D" w:rsidRPr="00136D54">
        <w:rPr>
          <w:rFonts w:cstheme="minorHAnsi"/>
          <w:b/>
          <w:sz w:val="24"/>
          <w:szCs w:val="24"/>
        </w:rPr>
        <w:t xml:space="preserve">Lead </w:t>
      </w:r>
      <w:r w:rsidR="00BD5DB4" w:rsidRPr="00136D54">
        <w:rPr>
          <w:rFonts w:cstheme="minorHAnsi"/>
          <w:b/>
          <w:sz w:val="24"/>
          <w:szCs w:val="24"/>
        </w:rPr>
        <w:t>Early Years Educator</w:t>
      </w:r>
      <w:r w:rsidRPr="00136D54">
        <w:rPr>
          <w:rFonts w:cstheme="minorHAnsi"/>
          <w:sz w:val="24"/>
          <w:szCs w:val="24"/>
        </w:rPr>
        <w:t xml:space="preserve"> </w:t>
      </w:r>
      <w:r w:rsidR="003B74B0" w:rsidRPr="00136D54">
        <w:rPr>
          <w:rFonts w:cstheme="minorHAnsi"/>
          <w:b/>
          <w:sz w:val="24"/>
          <w:szCs w:val="24"/>
        </w:rPr>
        <w:t>(</w:t>
      </w:r>
      <w:r w:rsidR="00E92309" w:rsidRPr="00136D54">
        <w:rPr>
          <w:rFonts w:cstheme="minorHAnsi"/>
          <w:b/>
          <w:sz w:val="24"/>
          <w:szCs w:val="24"/>
        </w:rPr>
        <w:t>Rainbow Room</w:t>
      </w:r>
      <w:r w:rsidR="003B74B0" w:rsidRPr="00136D54">
        <w:rPr>
          <w:rFonts w:cstheme="minorHAnsi"/>
          <w:b/>
          <w:sz w:val="24"/>
          <w:szCs w:val="24"/>
        </w:rPr>
        <w:t>)</w:t>
      </w:r>
    </w:p>
    <w:p w:rsidR="00F8027D" w:rsidRPr="00136D54" w:rsidRDefault="00F8027D" w:rsidP="00045F82">
      <w:pPr>
        <w:spacing w:line="300" w:lineRule="atLeast"/>
        <w:rPr>
          <w:rFonts w:eastAsia="Times New Roman" w:cstheme="minorHAnsi"/>
          <w:sz w:val="24"/>
          <w:szCs w:val="24"/>
          <w:lang w:eastAsia="en-GB"/>
        </w:rPr>
      </w:pPr>
      <w:r w:rsidRPr="00136D54">
        <w:rPr>
          <w:rFonts w:cstheme="minorHAnsi"/>
          <w:b/>
          <w:sz w:val="24"/>
          <w:szCs w:val="24"/>
        </w:rPr>
        <w:t xml:space="preserve">Reporting to: </w:t>
      </w:r>
      <w:r w:rsidRPr="00136D54">
        <w:rPr>
          <w:rFonts w:cstheme="minorHAnsi"/>
          <w:b/>
          <w:sz w:val="24"/>
          <w:szCs w:val="24"/>
        </w:rPr>
        <w:tab/>
      </w:r>
      <w:r w:rsidRPr="00136D54">
        <w:rPr>
          <w:rFonts w:cstheme="minorHAnsi"/>
          <w:b/>
          <w:sz w:val="24"/>
          <w:szCs w:val="24"/>
        </w:rPr>
        <w:tab/>
      </w:r>
      <w:r w:rsidR="00045F82" w:rsidRPr="00136D54">
        <w:rPr>
          <w:rFonts w:eastAsia="Times New Roman" w:cstheme="minorHAnsi"/>
          <w:b/>
          <w:sz w:val="24"/>
          <w:szCs w:val="24"/>
          <w:lang w:eastAsia="en-GB"/>
        </w:rPr>
        <w:t>Head Teacher</w:t>
      </w:r>
    </w:p>
    <w:p w:rsidR="00471431" w:rsidRPr="00136D54" w:rsidRDefault="00F8027D" w:rsidP="00F8027D">
      <w:pPr>
        <w:jc w:val="both"/>
        <w:rPr>
          <w:rFonts w:cstheme="minorHAnsi"/>
          <w:sz w:val="24"/>
          <w:szCs w:val="24"/>
        </w:rPr>
      </w:pPr>
      <w:r w:rsidRPr="00136D54">
        <w:rPr>
          <w:rFonts w:cstheme="minorHAnsi"/>
          <w:b/>
          <w:sz w:val="24"/>
          <w:szCs w:val="24"/>
        </w:rPr>
        <w:t>Grade</w:t>
      </w:r>
      <w:r w:rsidRPr="00136D54">
        <w:rPr>
          <w:rFonts w:cstheme="minorHAnsi"/>
          <w:sz w:val="24"/>
          <w:szCs w:val="24"/>
        </w:rPr>
        <w:t xml:space="preserve">: </w:t>
      </w:r>
      <w:r w:rsidRPr="00136D54">
        <w:rPr>
          <w:rFonts w:cstheme="minorHAnsi"/>
          <w:sz w:val="24"/>
          <w:szCs w:val="24"/>
        </w:rPr>
        <w:tab/>
      </w:r>
      <w:r w:rsidRPr="00136D54">
        <w:rPr>
          <w:rFonts w:cstheme="minorHAnsi"/>
          <w:sz w:val="24"/>
          <w:szCs w:val="24"/>
        </w:rPr>
        <w:tab/>
      </w:r>
      <w:r w:rsidR="006F3E1D" w:rsidRPr="00136D54">
        <w:rPr>
          <w:rFonts w:cstheme="minorHAnsi"/>
          <w:b/>
          <w:sz w:val="24"/>
          <w:szCs w:val="24"/>
        </w:rPr>
        <w:t>Scale 6</w:t>
      </w:r>
      <w:r w:rsidR="003B5234" w:rsidRPr="00136D54">
        <w:rPr>
          <w:rFonts w:cstheme="minorHAnsi"/>
          <w:b/>
          <w:sz w:val="24"/>
          <w:szCs w:val="24"/>
        </w:rPr>
        <w:t xml:space="preserve"> pt</w:t>
      </w:r>
      <w:r w:rsidR="006F3E1D" w:rsidRPr="00136D54">
        <w:rPr>
          <w:rFonts w:cstheme="minorHAnsi"/>
          <w:b/>
          <w:sz w:val="24"/>
          <w:szCs w:val="24"/>
        </w:rPr>
        <w:t>.18</w:t>
      </w:r>
      <w:r w:rsidR="00471431" w:rsidRPr="00136D54">
        <w:rPr>
          <w:rFonts w:cstheme="minorHAnsi"/>
          <w:b/>
          <w:sz w:val="24"/>
          <w:szCs w:val="24"/>
        </w:rPr>
        <w:t xml:space="preserve"> (</w:t>
      </w:r>
      <w:r w:rsidR="006F3E1D" w:rsidRPr="00136D54">
        <w:rPr>
          <w:rFonts w:cstheme="minorHAnsi"/>
          <w:b/>
          <w:sz w:val="24"/>
          <w:szCs w:val="24"/>
        </w:rPr>
        <w:t>£37,509</w:t>
      </w:r>
      <w:r w:rsidR="00471431" w:rsidRPr="00136D54">
        <w:rPr>
          <w:rFonts w:cstheme="minorHAnsi"/>
          <w:b/>
          <w:sz w:val="24"/>
          <w:szCs w:val="24"/>
        </w:rPr>
        <w:t>)</w:t>
      </w:r>
    </w:p>
    <w:p w:rsidR="00F8027D" w:rsidRPr="00136D54" w:rsidRDefault="00471431" w:rsidP="00F8027D">
      <w:pPr>
        <w:jc w:val="both"/>
        <w:rPr>
          <w:rFonts w:cstheme="minorHAnsi"/>
          <w:b/>
          <w:sz w:val="24"/>
          <w:szCs w:val="24"/>
        </w:rPr>
      </w:pPr>
      <w:r w:rsidRPr="00136D54">
        <w:rPr>
          <w:rFonts w:cstheme="minorHAnsi"/>
          <w:b/>
          <w:sz w:val="24"/>
          <w:szCs w:val="24"/>
        </w:rPr>
        <w:t>Hours:</w:t>
      </w:r>
      <w:r w:rsidRPr="00136D54">
        <w:rPr>
          <w:rFonts w:cstheme="minorHAnsi"/>
          <w:sz w:val="24"/>
          <w:szCs w:val="24"/>
        </w:rPr>
        <w:t xml:space="preserve">                            </w:t>
      </w:r>
      <w:r w:rsidR="00F8027D" w:rsidRPr="00136D54">
        <w:rPr>
          <w:rFonts w:cstheme="minorHAnsi"/>
          <w:b/>
          <w:sz w:val="24"/>
          <w:szCs w:val="24"/>
        </w:rPr>
        <w:t xml:space="preserve">36 hours per week, </w:t>
      </w:r>
      <w:r w:rsidR="00BD5DB4" w:rsidRPr="00136D54">
        <w:rPr>
          <w:rFonts w:cstheme="minorHAnsi"/>
          <w:b/>
          <w:sz w:val="24"/>
          <w:szCs w:val="24"/>
        </w:rPr>
        <w:t>all year round</w:t>
      </w:r>
    </w:p>
    <w:p w:rsidR="003B74B0" w:rsidRPr="00136D54" w:rsidRDefault="00FD336E" w:rsidP="003B74B0">
      <w:pPr>
        <w:jc w:val="both"/>
        <w:rPr>
          <w:rFonts w:cstheme="minorHAnsi"/>
          <w:b/>
          <w:sz w:val="24"/>
          <w:szCs w:val="24"/>
        </w:rPr>
      </w:pPr>
      <w:r w:rsidRPr="00136D54">
        <w:rPr>
          <w:rFonts w:cstheme="minorHAnsi"/>
          <w:b/>
          <w:sz w:val="24"/>
          <w:szCs w:val="24"/>
        </w:rPr>
        <w:t xml:space="preserve">Contract:                        </w:t>
      </w:r>
      <w:r w:rsidR="00BD5DB4" w:rsidRPr="00136D54">
        <w:rPr>
          <w:rFonts w:cstheme="minorHAnsi"/>
          <w:b/>
          <w:sz w:val="24"/>
          <w:szCs w:val="24"/>
        </w:rPr>
        <w:t>Permanent</w:t>
      </w:r>
    </w:p>
    <w:p w:rsidR="003B74B0" w:rsidRDefault="003B74B0" w:rsidP="003B74B0">
      <w:pPr>
        <w:jc w:val="both"/>
        <w:rPr>
          <w:rFonts w:cstheme="minorHAnsi"/>
          <w:b/>
          <w:sz w:val="24"/>
          <w:szCs w:val="24"/>
        </w:rPr>
      </w:pPr>
    </w:p>
    <w:p w:rsidR="004B5871" w:rsidRPr="00136D54" w:rsidRDefault="004B5871" w:rsidP="003B74B0">
      <w:pPr>
        <w:jc w:val="both"/>
        <w:rPr>
          <w:rFonts w:cstheme="minorHAnsi"/>
          <w:b/>
          <w:sz w:val="24"/>
          <w:szCs w:val="24"/>
        </w:rPr>
      </w:pPr>
    </w:p>
    <w:p w:rsidR="003B74B0" w:rsidRPr="00136D54" w:rsidRDefault="003B74B0" w:rsidP="006F3E1D">
      <w:pPr>
        <w:spacing w:after="0" w:line="240" w:lineRule="auto"/>
        <w:jc w:val="both"/>
        <w:rPr>
          <w:rFonts w:cstheme="minorHAnsi"/>
          <w:b/>
          <w:sz w:val="24"/>
          <w:szCs w:val="24"/>
        </w:rPr>
      </w:pPr>
      <w:r w:rsidRPr="00136D54">
        <w:rPr>
          <w:rFonts w:eastAsia="Times" w:cstheme="minorHAnsi"/>
          <w:b/>
          <w:sz w:val="24"/>
          <w:szCs w:val="24"/>
          <w:lang w:eastAsia="en-GB"/>
        </w:rPr>
        <w:t>Purpose of the post:</w:t>
      </w:r>
    </w:p>
    <w:p w:rsidR="006F3E1D" w:rsidRPr="00136D54" w:rsidRDefault="006F3E1D" w:rsidP="006F3E1D">
      <w:pPr>
        <w:pStyle w:val="NormalWeb"/>
        <w:spacing w:before="0" w:beforeAutospacing="0" w:after="0" w:afterAutospacing="0"/>
        <w:rPr>
          <w:rFonts w:asciiTheme="minorHAnsi" w:hAnsiTheme="minorHAnsi" w:cstheme="minorHAnsi"/>
        </w:rPr>
      </w:pPr>
      <w:r w:rsidRPr="00136D54">
        <w:rPr>
          <w:rFonts w:asciiTheme="minorHAnsi" w:hAnsiTheme="minorHAnsi" w:cstheme="minorHAnsi"/>
        </w:rPr>
        <w:t>To lead the delivery of high-quality early education and care for children aged 9 months to 2 years within Rainbow Room. The post holder will provide professional leadership within the room, ensuring high standards of teaching, learning, care and safeguarding whilst supporting the development of colleagues and maintaining strong partnerships with families.</w:t>
      </w:r>
    </w:p>
    <w:p w:rsidR="006F3E1D" w:rsidRPr="00136D54" w:rsidRDefault="006F3E1D" w:rsidP="006F3E1D">
      <w:pPr>
        <w:pStyle w:val="NormalWeb"/>
        <w:spacing w:before="0" w:beforeAutospacing="0" w:after="0" w:afterAutospacing="0"/>
        <w:rPr>
          <w:rFonts w:asciiTheme="minorHAnsi" w:hAnsiTheme="minorHAnsi" w:cstheme="minorHAnsi"/>
        </w:rPr>
      </w:pPr>
      <w:r w:rsidRPr="00136D54">
        <w:rPr>
          <w:rFonts w:asciiTheme="minorHAnsi" w:hAnsiTheme="minorHAnsi" w:cstheme="minorHAnsi"/>
        </w:rPr>
        <w:t xml:space="preserve">The Lead Early Years Educator will work closely with the </w:t>
      </w:r>
      <w:proofErr w:type="spellStart"/>
      <w:r w:rsidRPr="00136D54">
        <w:rPr>
          <w:rFonts w:asciiTheme="minorHAnsi" w:hAnsiTheme="minorHAnsi" w:cstheme="minorHAnsi"/>
        </w:rPr>
        <w:t>Headteacher</w:t>
      </w:r>
      <w:proofErr w:type="spellEnd"/>
      <w:r w:rsidRPr="00136D54">
        <w:rPr>
          <w:rFonts w:asciiTheme="minorHAnsi" w:hAnsiTheme="minorHAnsi" w:cstheme="minorHAnsi"/>
        </w:rPr>
        <w:t xml:space="preserve"> to establish and develop Rainbow Room, ensuring that the provision reflects Comet's commitment to high-quality early education, inclusion and continuous improvement.</w:t>
      </w:r>
    </w:p>
    <w:p w:rsidR="003B74B0" w:rsidRPr="00136D54" w:rsidRDefault="003B74B0" w:rsidP="002601FE">
      <w:pPr>
        <w:spacing w:after="0" w:line="240" w:lineRule="auto"/>
        <w:rPr>
          <w:rFonts w:eastAsia="Times New Roman" w:cstheme="minorHAnsi"/>
          <w:sz w:val="24"/>
          <w:szCs w:val="24"/>
          <w:lang w:eastAsia="en-GB"/>
        </w:rPr>
      </w:pPr>
    </w:p>
    <w:p w:rsidR="00931C36" w:rsidRDefault="00931C36" w:rsidP="002601FE">
      <w:pPr>
        <w:spacing w:after="0" w:line="240" w:lineRule="auto"/>
        <w:rPr>
          <w:rFonts w:eastAsia="Times New Roman" w:cstheme="minorHAnsi"/>
          <w:sz w:val="24"/>
          <w:szCs w:val="24"/>
          <w:lang w:eastAsia="en-GB"/>
        </w:rPr>
      </w:pPr>
    </w:p>
    <w:p w:rsidR="004B5871" w:rsidRPr="00136D54" w:rsidRDefault="004B5871" w:rsidP="002601FE">
      <w:pPr>
        <w:spacing w:after="0" w:line="240" w:lineRule="auto"/>
        <w:rPr>
          <w:rFonts w:eastAsia="Times New Roman" w:cstheme="minorHAnsi"/>
          <w:sz w:val="24"/>
          <w:szCs w:val="24"/>
          <w:lang w:eastAsia="en-GB"/>
        </w:rPr>
      </w:pPr>
    </w:p>
    <w:p w:rsidR="003B74B0" w:rsidRPr="00136D54" w:rsidRDefault="003B74B0" w:rsidP="002601FE">
      <w:pPr>
        <w:spacing w:after="0" w:line="240" w:lineRule="auto"/>
        <w:outlineLvl w:val="0"/>
        <w:rPr>
          <w:rFonts w:eastAsia="Times New Roman" w:cstheme="minorHAnsi"/>
          <w:b/>
          <w:bCs/>
          <w:kern w:val="36"/>
          <w:sz w:val="24"/>
          <w:szCs w:val="24"/>
          <w:lang w:eastAsia="en-GB"/>
        </w:rPr>
      </w:pPr>
      <w:r w:rsidRPr="00136D54">
        <w:rPr>
          <w:rFonts w:eastAsia="Times New Roman" w:cstheme="minorHAnsi"/>
          <w:b/>
          <w:bCs/>
          <w:kern w:val="36"/>
          <w:sz w:val="24"/>
          <w:szCs w:val="24"/>
          <w:lang w:eastAsia="en-GB"/>
        </w:rPr>
        <w:t>Key Responsibilities</w:t>
      </w:r>
    </w:p>
    <w:p w:rsidR="00931C36" w:rsidRPr="00136D54" w:rsidRDefault="00931C36" w:rsidP="002601FE">
      <w:pPr>
        <w:spacing w:after="0" w:line="240" w:lineRule="auto"/>
        <w:outlineLvl w:val="0"/>
        <w:rPr>
          <w:rFonts w:eastAsia="Times New Roman" w:cstheme="minorHAnsi"/>
          <w:b/>
          <w:bCs/>
          <w:kern w:val="36"/>
          <w:sz w:val="24"/>
          <w:szCs w:val="24"/>
          <w:lang w:eastAsia="en-GB"/>
        </w:rPr>
      </w:pPr>
    </w:p>
    <w:p w:rsidR="006F3E1D" w:rsidRPr="00136D54" w:rsidRDefault="006F3E1D" w:rsidP="00931C36">
      <w:pPr>
        <w:spacing w:after="0" w:line="240" w:lineRule="auto"/>
        <w:outlineLvl w:val="1"/>
        <w:rPr>
          <w:rFonts w:eastAsia="Times New Roman" w:cstheme="minorHAnsi"/>
          <w:b/>
          <w:bCs/>
          <w:sz w:val="24"/>
          <w:szCs w:val="24"/>
          <w:lang w:eastAsia="en-GB"/>
        </w:rPr>
      </w:pPr>
      <w:r w:rsidRPr="00136D54">
        <w:rPr>
          <w:rFonts w:eastAsia="Times New Roman" w:cstheme="minorHAnsi"/>
          <w:b/>
          <w:bCs/>
          <w:sz w:val="24"/>
          <w:szCs w:val="24"/>
          <w:lang w:eastAsia="en-GB"/>
        </w:rPr>
        <w:t>Leadership and Quality of Provision</w:t>
      </w:r>
    </w:p>
    <w:p w:rsidR="006F3E1D" w:rsidRPr="00136D54" w:rsidRDefault="006F3E1D" w:rsidP="00592B05">
      <w:pPr>
        <w:numPr>
          <w:ilvl w:val="0"/>
          <w:numId w:val="1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Lead the day-to-day organisation and running of Rainbow Room.</w:t>
      </w:r>
    </w:p>
    <w:p w:rsidR="006F3E1D" w:rsidRPr="00136D54" w:rsidRDefault="006F3E1D" w:rsidP="00592B05">
      <w:pPr>
        <w:numPr>
          <w:ilvl w:val="0"/>
          <w:numId w:val="1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Promote high expectations for teaching, learning and care across the provision.</w:t>
      </w:r>
    </w:p>
    <w:p w:rsidR="006F3E1D" w:rsidRPr="00136D54" w:rsidRDefault="006F3E1D" w:rsidP="00592B05">
      <w:pPr>
        <w:numPr>
          <w:ilvl w:val="0"/>
          <w:numId w:val="1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Support the implementation and development of an ambitious curriculum for children aged 9 months to 2 years.</w:t>
      </w:r>
    </w:p>
    <w:p w:rsidR="006F3E1D" w:rsidRPr="00136D54" w:rsidRDefault="006F3E1D" w:rsidP="00592B05">
      <w:pPr>
        <w:numPr>
          <w:ilvl w:val="0"/>
          <w:numId w:val="1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lastRenderedPageBreak/>
        <w:t>Monitor the quality of provision, learning environments and children's experiences, identifying areas for improvement.</w:t>
      </w:r>
    </w:p>
    <w:p w:rsidR="006F3E1D" w:rsidRPr="00136D54" w:rsidRDefault="006F3E1D" w:rsidP="00592B05">
      <w:pPr>
        <w:numPr>
          <w:ilvl w:val="0"/>
          <w:numId w:val="1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Lead by example through excellent early years practice.</w:t>
      </w:r>
    </w:p>
    <w:p w:rsidR="006F3E1D" w:rsidRPr="00136D54" w:rsidRDefault="006F3E1D" w:rsidP="00592B05">
      <w:pPr>
        <w:numPr>
          <w:ilvl w:val="0"/>
          <w:numId w:val="1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Support the induction, mentoring and development of Early Years Educators, apprentices and students.</w:t>
      </w:r>
    </w:p>
    <w:p w:rsidR="006F3E1D" w:rsidRPr="00136D54" w:rsidRDefault="006F3E1D" w:rsidP="00592B05">
      <w:pPr>
        <w:numPr>
          <w:ilvl w:val="0"/>
          <w:numId w:val="1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Contribute to self-evaluation, development planning and quality improvement across the school.</w:t>
      </w:r>
    </w:p>
    <w:p w:rsidR="006F3E1D" w:rsidRPr="00136D54" w:rsidRDefault="006F3E1D" w:rsidP="00592B05">
      <w:pPr>
        <w:numPr>
          <w:ilvl w:val="0"/>
          <w:numId w:val="1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 xml:space="preserve">Work closely with the </w:t>
      </w:r>
      <w:proofErr w:type="spellStart"/>
      <w:r w:rsidRPr="00136D54">
        <w:rPr>
          <w:rFonts w:eastAsia="Times New Roman" w:cstheme="minorHAnsi"/>
          <w:sz w:val="24"/>
          <w:szCs w:val="24"/>
          <w:lang w:eastAsia="en-GB"/>
        </w:rPr>
        <w:t>Headteacher</w:t>
      </w:r>
      <w:proofErr w:type="spellEnd"/>
      <w:r w:rsidRPr="00136D54">
        <w:rPr>
          <w:rFonts w:eastAsia="Times New Roman" w:cstheme="minorHAnsi"/>
          <w:sz w:val="24"/>
          <w:szCs w:val="24"/>
          <w:lang w:eastAsia="en-GB"/>
        </w:rPr>
        <w:t xml:space="preserve"> to establish policies, procedures and routines for the baby room provision.</w:t>
      </w:r>
    </w:p>
    <w:p w:rsidR="006F3E1D" w:rsidRPr="00136D54" w:rsidRDefault="006F3E1D" w:rsidP="002601FE">
      <w:pPr>
        <w:spacing w:after="0" w:line="240" w:lineRule="auto"/>
        <w:outlineLvl w:val="0"/>
        <w:rPr>
          <w:rFonts w:eastAsia="Times New Roman" w:cstheme="minorHAnsi"/>
          <w:b/>
          <w:bCs/>
          <w:kern w:val="36"/>
          <w:sz w:val="24"/>
          <w:szCs w:val="24"/>
          <w:lang w:eastAsia="en-GB"/>
        </w:rPr>
      </w:pPr>
    </w:p>
    <w:p w:rsidR="00931C36" w:rsidRDefault="00931C36" w:rsidP="002601FE">
      <w:pPr>
        <w:spacing w:after="0" w:line="240" w:lineRule="auto"/>
        <w:outlineLvl w:val="0"/>
        <w:rPr>
          <w:rFonts w:eastAsia="Times New Roman" w:cstheme="minorHAnsi"/>
          <w:b/>
          <w:bCs/>
          <w:kern w:val="36"/>
          <w:sz w:val="24"/>
          <w:szCs w:val="24"/>
          <w:lang w:eastAsia="en-GB"/>
        </w:rPr>
      </w:pPr>
    </w:p>
    <w:p w:rsidR="004B5871" w:rsidRDefault="004B5871" w:rsidP="002601FE">
      <w:pPr>
        <w:spacing w:after="0" w:line="240" w:lineRule="auto"/>
        <w:outlineLvl w:val="0"/>
        <w:rPr>
          <w:rFonts w:eastAsia="Times New Roman" w:cstheme="minorHAnsi"/>
          <w:b/>
          <w:bCs/>
          <w:kern w:val="36"/>
          <w:sz w:val="24"/>
          <w:szCs w:val="24"/>
          <w:lang w:eastAsia="en-GB"/>
        </w:rPr>
      </w:pPr>
    </w:p>
    <w:p w:rsidR="004B5871" w:rsidRDefault="004B5871" w:rsidP="002601FE">
      <w:pPr>
        <w:spacing w:after="0" w:line="240" w:lineRule="auto"/>
        <w:outlineLvl w:val="0"/>
        <w:rPr>
          <w:rFonts w:eastAsia="Times New Roman" w:cstheme="minorHAnsi"/>
          <w:b/>
          <w:bCs/>
          <w:kern w:val="36"/>
          <w:sz w:val="24"/>
          <w:szCs w:val="24"/>
          <w:lang w:eastAsia="en-GB"/>
        </w:rPr>
      </w:pPr>
    </w:p>
    <w:p w:rsidR="004B5871" w:rsidRDefault="004B5871" w:rsidP="002601FE">
      <w:pPr>
        <w:spacing w:after="0" w:line="240" w:lineRule="auto"/>
        <w:outlineLvl w:val="0"/>
        <w:rPr>
          <w:rFonts w:eastAsia="Times New Roman" w:cstheme="minorHAnsi"/>
          <w:b/>
          <w:bCs/>
          <w:kern w:val="36"/>
          <w:sz w:val="24"/>
          <w:szCs w:val="24"/>
          <w:lang w:eastAsia="en-GB"/>
        </w:rPr>
      </w:pPr>
    </w:p>
    <w:p w:rsidR="004B5871" w:rsidRPr="00136D54" w:rsidRDefault="004B5871" w:rsidP="002601FE">
      <w:pPr>
        <w:spacing w:after="0" w:line="240" w:lineRule="auto"/>
        <w:outlineLvl w:val="0"/>
        <w:rPr>
          <w:rFonts w:eastAsia="Times New Roman" w:cstheme="minorHAnsi"/>
          <w:b/>
          <w:bCs/>
          <w:kern w:val="36"/>
          <w:sz w:val="24"/>
          <w:szCs w:val="24"/>
          <w:lang w:eastAsia="en-GB"/>
        </w:rPr>
      </w:pPr>
    </w:p>
    <w:p w:rsidR="003B74B0" w:rsidRPr="00136D54" w:rsidRDefault="003B74B0" w:rsidP="002601FE">
      <w:pPr>
        <w:spacing w:after="0" w:line="240" w:lineRule="auto"/>
        <w:outlineLvl w:val="1"/>
        <w:rPr>
          <w:rFonts w:eastAsia="Times New Roman" w:cstheme="minorHAnsi"/>
          <w:b/>
          <w:bCs/>
          <w:sz w:val="24"/>
          <w:szCs w:val="24"/>
          <w:lang w:eastAsia="en-GB"/>
        </w:rPr>
      </w:pPr>
      <w:r w:rsidRPr="00136D54">
        <w:rPr>
          <w:rFonts w:eastAsia="Times New Roman" w:cstheme="minorHAnsi"/>
          <w:b/>
          <w:bCs/>
          <w:sz w:val="24"/>
          <w:szCs w:val="24"/>
          <w:lang w:eastAsia="en-GB"/>
        </w:rPr>
        <w:t>Supporting Learning and Development</w:t>
      </w:r>
    </w:p>
    <w:p w:rsidR="00931C36" w:rsidRPr="00136D54" w:rsidRDefault="00931C36" w:rsidP="00592B05">
      <w:pPr>
        <w:pStyle w:val="ListParagraph"/>
        <w:numPr>
          <w:ilvl w:val="0"/>
          <w:numId w:val="6"/>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Lead curriculum planning within Rainbow Room, ensuring learning experiences are ambitious, engaging and responsive to children's interests and development. </w:t>
      </w:r>
    </w:p>
    <w:p w:rsidR="00931C36" w:rsidRPr="00136D54" w:rsidRDefault="00931C36" w:rsidP="00592B05">
      <w:pPr>
        <w:pStyle w:val="ListParagraph"/>
        <w:numPr>
          <w:ilvl w:val="0"/>
          <w:numId w:val="6"/>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Support colleagues in planning for children's next steps and monitoring progress.</w:t>
      </w:r>
    </w:p>
    <w:p w:rsidR="003B74B0" w:rsidRPr="00136D54" w:rsidRDefault="003B74B0" w:rsidP="00592B05">
      <w:pPr>
        <w:numPr>
          <w:ilvl w:val="0"/>
          <w:numId w:val="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Deliver high-quality teaching and learning experiences appropriate to the developmental needs of babies and toddlers.</w:t>
      </w:r>
    </w:p>
    <w:p w:rsidR="00161972" w:rsidRPr="00136D54" w:rsidRDefault="00161972" w:rsidP="00592B05">
      <w:pPr>
        <w:pStyle w:val="ListParagraph"/>
        <w:numPr>
          <w:ilvl w:val="0"/>
          <w:numId w:val="6"/>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Oversee the implementation and evaluation of a broad, balanced and ambitious curriculum in line with the Early Years Foundation Stage.</w:t>
      </w:r>
    </w:p>
    <w:p w:rsidR="003B74B0" w:rsidRPr="00136D54" w:rsidRDefault="003B74B0" w:rsidP="00592B05">
      <w:pPr>
        <w:numPr>
          <w:ilvl w:val="0"/>
          <w:numId w:val="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Observe, assess and record children's learning and development, using this information to plan next steps and support progress.</w:t>
      </w:r>
    </w:p>
    <w:p w:rsidR="003B74B0" w:rsidRPr="00136D54" w:rsidRDefault="003B74B0" w:rsidP="00592B05">
      <w:pPr>
        <w:numPr>
          <w:ilvl w:val="0"/>
          <w:numId w:val="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Create enabling indoor and outdoor learning environments that promote curiosity, exploration, creativity and independent learning.</w:t>
      </w:r>
    </w:p>
    <w:p w:rsidR="00483FCD" w:rsidRPr="00136D54" w:rsidRDefault="00483FCD" w:rsidP="00592B05">
      <w:pPr>
        <w:pStyle w:val="ListParagraph"/>
        <w:numPr>
          <w:ilvl w:val="0"/>
          <w:numId w:val="6"/>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Support children's communication, thinking, confidence and independence through high-quality interactions and learning experiences. </w:t>
      </w:r>
    </w:p>
    <w:p w:rsidR="003B74B0" w:rsidRPr="00136D54" w:rsidRDefault="00483FCD" w:rsidP="00592B05">
      <w:pPr>
        <w:pStyle w:val="ListParagraph"/>
        <w:numPr>
          <w:ilvl w:val="0"/>
          <w:numId w:val="6"/>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Work collaboratively with colleagues to ensure all children make good progress from their starting points.</w:t>
      </w:r>
    </w:p>
    <w:p w:rsidR="003B74B0" w:rsidRPr="00136D54" w:rsidRDefault="003B74B0" w:rsidP="00592B05">
      <w:pPr>
        <w:numPr>
          <w:ilvl w:val="0"/>
          <w:numId w:val="6"/>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Support children with SEND and those learning English as an Additional Language through inclusive, personalised approaches.</w:t>
      </w:r>
    </w:p>
    <w:p w:rsidR="002601FE" w:rsidRPr="00136D54" w:rsidRDefault="002601FE" w:rsidP="002601FE">
      <w:pPr>
        <w:spacing w:after="0" w:line="240" w:lineRule="auto"/>
        <w:rPr>
          <w:rFonts w:eastAsia="Times New Roman" w:cstheme="minorHAnsi"/>
          <w:sz w:val="24"/>
          <w:szCs w:val="24"/>
          <w:lang w:eastAsia="en-GB"/>
        </w:rPr>
      </w:pPr>
    </w:p>
    <w:p w:rsidR="002601FE" w:rsidRPr="00136D54" w:rsidRDefault="002601FE" w:rsidP="002601FE">
      <w:pPr>
        <w:spacing w:after="0" w:line="240" w:lineRule="auto"/>
        <w:rPr>
          <w:rFonts w:eastAsia="Times New Roman" w:cstheme="minorHAnsi"/>
          <w:sz w:val="24"/>
          <w:szCs w:val="24"/>
          <w:lang w:eastAsia="en-GB"/>
        </w:rPr>
      </w:pPr>
    </w:p>
    <w:p w:rsidR="003B74B0" w:rsidRPr="00136D54" w:rsidRDefault="003B74B0" w:rsidP="002601FE">
      <w:pPr>
        <w:spacing w:after="0" w:line="240" w:lineRule="auto"/>
        <w:outlineLvl w:val="1"/>
        <w:rPr>
          <w:rFonts w:eastAsia="Times New Roman" w:cstheme="minorHAnsi"/>
          <w:b/>
          <w:bCs/>
          <w:sz w:val="24"/>
          <w:szCs w:val="24"/>
          <w:lang w:eastAsia="en-GB"/>
        </w:rPr>
      </w:pPr>
      <w:r w:rsidRPr="00136D54">
        <w:rPr>
          <w:rFonts w:eastAsia="Times New Roman" w:cstheme="minorHAnsi"/>
          <w:b/>
          <w:bCs/>
          <w:sz w:val="24"/>
          <w:szCs w:val="24"/>
          <w:lang w:eastAsia="en-GB"/>
        </w:rPr>
        <w:t>Building Relationships and Supporting Children's Wellbeing</w:t>
      </w:r>
    </w:p>
    <w:p w:rsidR="003B74B0" w:rsidRPr="00136D54" w:rsidRDefault="003B74B0" w:rsidP="00592B05">
      <w:pPr>
        <w:numPr>
          <w:ilvl w:val="0"/>
          <w:numId w:val="7"/>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Develop warm, secure and respectful relationships with children.</w:t>
      </w:r>
    </w:p>
    <w:p w:rsidR="00483FCD" w:rsidRPr="00136D54" w:rsidRDefault="00483FCD" w:rsidP="00592B05">
      <w:pPr>
        <w:pStyle w:val="ListParagraph"/>
        <w:numPr>
          <w:ilvl w:val="0"/>
          <w:numId w:val="7"/>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Follow children's individual care routines and respond to their needs sensitively.</w:t>
      </w:r>
    </w:p>
    <w:p w:rsidR="003B74B0" w:rsidRPr="00136D54" w:rsidRDefault="003B74B0" w:rsidP="00592B05">
      <w:pPr>
        <w:numPr>
          <w:ilvl w:val="0"/>
          <w:numId w:val="7"/>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Promote emotional wellbeing and support children to develop secure attachments.</w:t>
      </w:r>
    </w:p>
    <w:p w:rsidR="003B74B0" w:rsidRPr="00136D54" w:rsidRDefault="003B74B0" w:rsidP="00592B05">
      <w:pPr>
        <w:numPr>
          <w:ilvl w:val="0"/>
          <w:numId w:val="7"/>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Encourage positive behaviour through respectful interactions and positive role modelling.</w:t>
      </w:r>
    </w:p>
    <w:p w:rsidR="003B74B0" w:rsidRPr="00136D54" w:rsidRDefault="003B74B0" w:rsidP="00592B05">
      <w:pPr>
        <w:numPr>
          <w:ilvl w:val="0"/>
          <w:numId w:val="7"/>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Celebrate diversity and ensure all children feel valued, respected and represented within the provision.</w:t>
      </w:r>
    </w:p>
    <w:p w:rsidR="00051306" w:rsidRPr="00136D54" w:rsidRDefault="00051306" w:rsidP="00592B05">
      <w:pPr>
        <w:pStyle w:val="ListParagraph"/>
        <w:numPr>
          <w:ilvl w:val="0"/>
          <w:numId w:val="7"/>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Promote communication and language development through responsive interactions, songs, stories and conversations.</w:t>
      </w:r>
    </w:p>
    <w:p w:rsidR="002601FE" w:rsidRPr="00136D54" w:rsidRDefault="002601FE" w:rsidP="002601FE">
      <w:pPr>
        <w:spacing w:after="0" w:line="240" w:lineRule="auto"/>
        <w:ind w:left="720"/>
        <w:rPr>
          <w:rFonts w:eastAsia="Times New Roman" w:cstheme="minorHAnsi"/>
          <w:sz w:val="24"/>
          <w:szCs w:val="24"/>
          <w:lang w:eastAsia="en-GB"/>
        </w:rPr>
      </w:pPr>
    </w:p>
    <w:p w:rsidR="003B74B0" w:rsidRPr="00136D54" w:rsidRDefault="003B74B0" w:rsidP="002601FE">
      <w:pPr>
        <w:spacing w:after="0" w:line="240" w:lineRule="auto"/>
        <w:outlineLvl w:val="1"/>
        <w:rPr>
          <w:rFonts w:eastAsia="Times New Roman" w:cstheme="minorHAnsi"/>
          <w:b/>
          <w:bCs/>
          <w:sz w:val="24"/>
          <w:szCs w:val="24"/>
          <w:lang w:eastAsia="en-GB"/>
        </w:rPr>
      </w:pPr>
      <w:r w:rsidRPr="00136D54">
        <w:rPr>
          <w:rFonts w:eastAsia="Times New Roman" w:cstheme="minorHAnsi"/>
          <w:b/>
          <w:bCs/>
          <w:sz w:val="24"/>
          <w:szCs w:val="24"/>
          <w:lang w:eastAsia="en-GB"/>
        </w:rPr>
        <w:t>Key Person Responsibilities</w:t>
      </w:r>
    </w:p>
    <w:p w:rsidR="003B74B0" w:rsidRPr="00136D54" w:rsidRDefault="003B74B0" w:rsidP="00592B05">
      <w:pPr>
        <w:numPr>
          <w:ilvl w:val="0"/>
          <w:numId w:val="8"/>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lastRenderedPageBreak/>
        <w:t>Act as Key Person for</w:t>
      </w:r>
      <w:r w:rsidR="00931C36" w:rsidRPr="00136D54">
        <w:rPr>
          <w:rFonts w:eastAsia="Times New Roman" w:cstheme="minorHAnsi"/>
          <w:sz w:val="24"/>
          <w:szCs w:val="24"/>
          <w:lang w:eastAsia="en-GB"/>
        </w:rPr>
        <w:t xml:space="preserve"> an allocated group of children.</w:t>
      </w:r>
    </w:p>
    <w:p w:rsidR="003B74B0" w:rsidRPr="00136D54" w:rsidRDefault="003B74B0" w:rsidP="00592B05">
      <w:pPr>
        <w:numPr>
          <w:ilvl w:val="0"/>
          <w:numId w:val="8"/>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Support home visits, settling-in sessions and transition arrangements.</w:t>
      </w:r>
    </w:p>
    <w:p w:rsidR="004400A5" w:rsidRPr="00136D54" w:rsidRDefault="004400A5" w:rsidP="00592B05">
      <w:pPr>
        <w:pStyle w:val="ListParagraph"/>
        <w:numPr>
          <w:ilvl w:val="0"/>
          <w:numId w:val="8"/>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Monitor the quality and consistency of observations, developmental records and children's special books across Rainbow Room.</w:t>
      </w:r>
    </w:p>
    <w:p w:rsidR="003B74B0" w:rsidRPr="00136D54" w:rsidRDefault="004400A5" w:rsidP="00592B05">
      <w:pPr>
        <w:pStyle w:val="ListParagraph"/>
        <w:numPr>
          <w:ilvl w:val="0"/>
          <w:numId w:val="8"/>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Maintain accurate observations, developmental records and children's special books in accordance with school procedures.</w:t>
      </w:r>
    </w:p>
    <w:p w:rsidR="003B74B0" w:rsidRPr="00136D54" w:rsidRDefault="003B74B0" w:rsidP="00592B05">
      <w:pPr>
        <w:numPr>
          <w:ilvl w:val="0"/>
          <w:numId w:val="8"/>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Monitor children's progress and identify next steps in learning.</w:t>
      </w:r>
    </w:p>
    <w:p w:rsidR="003B74B0" w:rsidRPr="00136D54" w:rsidRDefault="003B74B0" w:rsidP="00592B05">
      <w:pPr>
        <w:numPr>
          <w:ilvl w:val="0"/>
          <w:numId w:val="8"/>
        </w:numPr>
        <w:spacing w:after="0" w:line="240" w:lineRule="auto"/>
        <w:ind w:left="714" w:hanging="357"/>
        <w:rPr>
          <w:rFonts w:eastAsia="Times New Roman" w:cstheme="minorHAnsi"/>
          <w:sz w:val="24"/>
          <w:szCs w:val="24"/>
          <w:lang w:eastAsia="en-GB"/>
        </w:rPr>
      </w:pPr>
      <w:r w:rsidRPr="00136D54">
        <w:rPr>
          <w:rFonts w:eastAsia="Times New Roman" w:cstheme="minorHAnsi"/>
          <w:sz w:val="24"/>
          <w:szCs w:val="24"/>
          <w:lang w:eastAsia="en-GB"/>
        </w:rPr>
        <w:t>Build positive and professional relationships with parents and carers, recognising them as children's first educators.</w:t>
      </w:r>
    </w:p>
    <w:p w:rsidR="003B74B0" w:rsidRPr="00136D54" w:rsidRDefault="003B74B0" w:rsidP="00592B05">
      <w:pPr>
        <w:numPr>
          <w:ilvl w:val="0"/>
          <w:numId w:val="8"/>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Be the first point of contact for allocated families.</w:t>
      </w:r>
    </w:p>
    <w:p w:rsidR="003B74B0" w:rsidRPr="00136D54" w:rsidRDefault="003B74B0" w:rsidP="00592B05">
      <w:pPr>
        <w:numPr>
          <w:ilvl w:val="0"/>
          <w:numId w:val="8"/>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Work collaboratively with external professionals and contribute to support plans and review meetings for children with additional needs.</w:t>
      </w:r>
    </w:p>
    <w:p w:rsidR="002601FE" w:rsidRPr="00136D54" w:rsidRDefault="002601FE" w:rsidP="002601FE">
      <w:pPr>
        <w:spacing w:after="0" w:line="240" w:lineRule="auto"/>
        <w:ind w:left="720"/>
        <w:rPr>
          <w:rFonts w:eastAsia="Times New Roman" w:cstheme="minorHAnsi"/>
          <w:sz w:val="24"/>
          <w:szCs w:val="24"/>
          <w:lang w:eastAsia="en-GB"/>
        </w:rPr>
      </w:pPr>
    </w:p>
    <w:p w:rsidR="003B74B0" w:rsidRPr="00136D54" w:rsidRDefault="00051306" w:rsidP="00A417B8">
      <w:pPr>
        <w:spacing w:after="0" w:line="240" w:lineRule="auto"/>
        <w:ind w:left="357"/>
        <w:rPr>
          <w:rFonts w:eastAsia="Times New Roman" w:cstheme="minorHAnsi"/>
          <w:b/>
          <w:bCs/>
          <w:sz w:val="24"/>
          <w:szCs w:val="24"/>
          <w:lang w:eastAsia="en-GB"/>
        </w:rPr>
      </w:pPr>
      <w:r w:rsidRPr="00136D54">
        <w:rPr>
          <w:rFonts w:eastAsia="Times New Roman" w:cstheme="minorHAnsi"/>
          <w:b/>
          <w:bCs/>
          <w:sz w:val="24"/>
          <w:szCs w:val="24"/>
          <w:lang w:eastAsia="en-GB"/>
        </w:rPr>
        <w:t xml:space="preserve">Inclusion </w:t>
      </w:r>
      <w:r w:rsidR="003B74B0" w:rsidRPr="00136D54">
        <w:rPr>
          <w:rFonts w:eastAsia="Times New Roman" w:cstheme="minorHAnsi"/>
          <w:b/>
          <w:bCs/>
          <w:sz w:val="24"/>
          <w:szCs w:val="24"/>
          <w:lang w:eastAsia="en-GB"/>
        </w:rPr>
        <w:t>and Family Partnership Working</w:t>
      </w:r>
    </w:p>
    <w:p w:rsidR="00483FCD" w:rsidRPr="00136D54" w:rsidRDefault="00483FCD" w:rsidP="00592B05">
      <w:pPr>
        <w:pStyle w:val="ListParagraph"/>
        <w:numPr>
          <w:ilvl w:val="0"/>
          <w:numId w:val="8"/>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 xml:space="preserve">Promote an inclusive environment where all children and families feel welcomed, valued     and respected. </w:t>
      </w:r>
    </w:p>
    <w:p w:rsidR="00931C36" w:rsidRPr="00136D54" w:rsidRDefault="00483FCD" w:rsidP="00592B05">
      <w:pPr>
        <w:pStyle w:val="ListParagraph"/>
        <w:numPr>
          <w:ilvl w:val="0"/>
          <w:numId w:val="8"/>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 xml:space="preserve">Ensure learning opportunities reflect and celebrate the diversity of the school community. </w:t>
      </w:r>
    </w:p>
    <w:p w:rsidR="00483FCD" w:rsidRPr="00136D54" w:rsidRDefault="00483FCD" w:rsidP="00592B05">
      <w:pPr>
        <w:pStyle w:val="ListParagraph"/>
        <w:numPr>
          <w:ilvl w:val="0"/>
          <w:numId w:val="8"/>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 xml:space="preserve">Support children to express their views and interests in ways appropriate to their age and </w:t>
      </w:r>
      <w:r w:rsidR="00A417B8" w:rsidRPr="00136D54">
        <w:rPr>
          <w:rFonts w:eastAsia="Times New Roman" w:cstheme="minorHAnsi"/>
          <w:sz w:val="24"/>
          <w:szCs w:val="24"/>
          <w:lang w:eastAsia="en-GB"/>
        </w:rPr>
        <w:t xml:space="preserve">       </w:t>
      </w:r>
      <w:r w:rsidRPr="00136D54">
        <w:rPr>
          <w:rFonts w:eastAsia="Times New Roman" w:cstheme="minorHAnsi"/>
          <w:sz w:val="24"/>
          <w:szCs w:val="24"/>
          <w:lang w:eastAsia="en-GB"/>
        </w:rPr>
        <w:t xml:space="preserve">stage of development. </w:t>
      </w:r>
    </w:p>
    <w:p w:rsidR="00483FCD" w:rsidRPr="00136D54" w:rsidRDefault="00483FCD" w:rsidP="00592B05">
      <w:pPr>
        <w:pStyle w:val="ListParagraph"/>
        <w:numPr>
          <w:ilvl w:val="0"/>
          <w:numId w:val="8"/>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Work collaboratively with colleagues, families and external professionals to support children's participation, learning and wellbeing</w:t>
      </w:r>
    </w:p>
    <w:p w:rsidR="00931C36" w:rsidRPr="00136D54" w:rsidRDefault="00931C36" w:rsidP="00592B05">
      <w:pPr>
        <w:pStyle w:val="ListParagraph"/>
        <w:numPr>
          <w:ilvl w:val="0"/>
          <w:numId w:val="8"/>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Support colleagues to build effective partnerships with families. </w:t>
      </w:r>
    </w:p>
    <w:p w:rsidR="00931C36" w:rsidRPr="00136D54" w:rsidRDefault="00931C36" w:rsidP="00592B05">
      <w:pPr>
        <w:pStyle w:val="ListParagraph"/>
        <w:numPr>
          <w:ilvl w:val="0"/>
          <w:numId w:val="8"/>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Contribute to meetings with parents and carers where additional support or guidance is required. </w:t>
      </w:r>
    </w:p>
    <w:p w:rsidR="00931C36" w:rsidRPr="00136D54" w:rsidRDefault="00931C36" w:rsidP="00592B05">
      <w:pPr>
        <w:pStyle w:val="ListParagraph"/>
        <w:numPr>
          <w:ilvl w:val="0"/>
          <w:numId w:val="8"/>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Model inclusive practice and support colleagues in meeting the needs of all children.</w:t>
      </w:r>
    </w:p>
    <w:p w:rsidR="00931C36" w:rsidRPr="00136D54" w:rsidRDefault="00931C36" w:rsidP="00931C36">
      <w:pPr>
        <w:spacing w:after="0" w:line="240" w:lineRule="auto"/>
        <w:ind w:left="360"/>
        <w:rPr>
          <w:rFonts w:eastAsia="Times New Roman" w:cstheme="minorHAnsi"/>
          <w:sz w:val="24"/>
          <w:szCs w:val="24"/>
          <w:lang w:eastAsia="en-GB"/>
        </w:rPr>
      </w:pPr>
    </w:p>
    <w:p w:rsidR="00051306" w:rsidRPr="00136D54" w:rsidRDefault="00051306" w:rsidP="00051306">
      <w:pPr>
        <w:pStyle w:val="ListParagraph"/>
        <w:spacing w:after="0" w:line="300" w:lineRule="atLeast"/>
        <w:rPr>
          <w:rFonts w:eastAsia="Times New Roman" w:cstheme="minorHAnsi"/>
          <w:sz w:val="24"/>
          <w:szCs w:val="24"/>
          <w:lang w:eastAsia="en-GB"/>
        </w:rPr>
      </w:pPr>
    </w:p>
    <w:p w:rsidR="003B74B0" w:rsidRPr="00136D54" w:rsidRDefault="003B74B0" w:rsidP="002601FE">
      <w:pPr>
        <w:spacing w:after="0" w:line="240" w:lineRule="auto"/>
        <w:outlineLvl w:val="1"/>
        <w:rPr>
          <w:rFonts w:eastAsia="Times New Roman" w:cstheme="minorHAnsi"/>
          <w:b/>
          <w:bCs/>
          <w:sz w:val="24"/>
          <w:szCs w:val="24"/>
          <w:lang w:eastAsia="en-GB"/>
        </w:rPr>
      </w:pPr>
      <w:r w:rsidRPr="00136D54">
        <w:rPr>
          <w:rFonts w:eastAsia="Times New Roman" w:cstheme="minorHAnsi"/>
          <w:b/>
          <w:bCs/>
          <w:sz w:val="24"/>
          <w:szCs w:val="24"/>
          <w:lang w:eastAsia="en-GB"/>
        </w:rPr>
        <w:t>Safeguarding, Health, Safety and Welfare</w:t>
      </w:r>
    </w:p>
    <w:p w:rsidR="003B74B0" w:rsidRPr="00136D54" w:rsidRDefault="003B74B0" w:rsidP="00592B05">
      <w:pPr>
        <w:numPr>
          <w:ilvl w:val="0"/>
          <w:numId w:val="9"/>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Promote and safeguard the welfare of all children at all times.</w:t>
      </w:r>
    </w:p>
    <w:p w:rsidR="003B74B0" w:rsidRPr="00136D54" w:rsidRDefault="003B74B0" w:rsidP="00592B05">
      <w:pPr>
        <w:numPr>
          <w:ilvl w:val="0"/>
          <w:numId w:val="9"/>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Maintain high standards of hygiene, health and safety throughout the provision.</w:t>
      </w:r>
    </w:p>
    <w:p w:rsidR="003B74B0" w:rsidRPr="00136D54" w:rsidRDefault="003B74B0" w:rsidP="00592B05">
      <w:pPr>
        <w:numPr>
          <w:ilvl w:val="0"/>
          <w:numId w:val="9"/>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Attend to the needs of children who are unwell or injured, administering First Aid where appropriate, completing accident records and ensuring children receive appropriate care until collected.</w:t>
      </w:r>
    </w:p>
    <w:p w:rsidR="003B74B0" w:rsidRPr="00136D54" w:rsidRDefault="003B74B0" w:rsidP="00592B05">
      <w:pPr>
        <w:numPr>
          <w:ilvl w:val="0"/>
          <w:numId w:val="9"/>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Follow all safeguarding and child protection procedures and report any concerns immediately to the Designated Safeguarding Lead (DSL).</w:t>
      </w:r>
    </w:p>
    <w:p w:rsidR="00A417B8" w:rsidRPr="00136D54" w:rsidRDefault="00A417B8" w:rsidP="00592B05">
      <w:pPr>
        <w:pStyle w:val="ListParagraph"/>
        <w:numPr>
          <w:ilvl w:val="0"/>
          <w:numId w:val="9"/>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Contribute to maintaining a safe, secure and healthy environment for children.</w:t>
      </w:r>
    </w:p>
    <w:p w:rsidR="003B74B0" w:rsidRPr="00136D54" w:rsidRDefault="003B74B0" w:rsidP="002601FE">
      <w:pPr>
        <w:spacing w:after="0" w:line="240" w:lineRule="auto"/>
        <w:rPr>
          <w:rFonts w:eastAsia="Times New Roman" w:cstheme="minorHAnsi"/>
          <w:sz w:val="24"/>
          <w:szCs w:val="24"/>
          <w:lang w:eastAsia="en-GB"/>
        </w:rPr>
      </w:pPr>
    </w:p>
    <w:p w:rsidR="003B74B0" w:rsidRPr="00136D54" w:rsidRDefault="003B74B0" w:rsidP="002601FE">
      <w:pPr>
        <w:spacing w:after="0" w:line="240" w:lineRule="auto"/>
        <w:outlineLvl w:val="1"/>
        <w:rPr>
          <w:rFonts w:eastAsia="Times New Roman" w:cstheme="minorHAnsi"/>
          <w:b/>
          <w:bCs/>
          <w:sz w:val="24"/>
          <w:szCs w:val="24"/>
          <w:lang w:eastAsia="en-GB"/>
        </w:rPr>
      </w:pPr>
      <w:r w:rsidRPr="00136D54">
        <w:rPr>
          <w:rFonts w:eastAsia="Times New Roman" w:cstheme="minorHAnsi"/>
          <w:b/>
          <w:bCs/>
          <w:sz w:val="24"/>
          <w:szCs w:val="24"/>
          <w:lang w:eastAsia="en-GB"/>
        </w:rPr>
        <w:t>Providing Personal Care and Meeting Children's Individual Needs</w:t>
      </w:r>
    </w:p>
    <w:p w:rsidR="003B74B0" w:rsidRPr="00136D54" w:rsidRDefault="003B74B0" w:rsidP="00592B05">
      <w:pPr>
        <w:numPr>
          <w:ilvl w:val="0"/>
          <w:numId w:val="10"/>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Support children with personal care routines, including nappy changing, toileting, dressing and undressing, in a respectful and sensitive manner.</w:t>
      </w:r>
    </w:p>
    <w:p w:rsidR="003B74B0" w:rsidRPr="00136D54" w:rsidRDefault="003B74B0" w:rsidP="00592B05">
      <w:pPr>
        <w:numPr>
          <w:ilvl w:val="0"/>
          <w:numId w:val="10"/>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Support feeding and mealtime routines, including bottle feeding and assisting children who require additional support with eating and drinking.</w:t>
      </w:r>
    </w:p>
    <w:p w:rsidR="003B74B0" w:rsidRPr="00136D54" w:rsidRDefault="003B74B0" w:rsidP="00592B05">
      <w:pPr>
        <w:numPr>
          <w:ilvl w:val="0"/>
          <w:numId w:val="10"/>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Follow agreed sleep and rest procedures for younger children.</w:t>
      </w:r>
    </w:p>
    <w:p w:rsidR="003B74B0" w:rsidRPr="00136D54" w:rsidRDefault="00A417B8" w:rsidP="00592B05">
      <w:pPr>
        <w:pStyle w:val="ListParagraph"/>
        <w:numPr>
          <w:ilvl w:val="0"/>
          <w:numId w:val="10"/>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Support children's physical development and independence, using appropriate moving and handling techniques where required.</w:t>
      </w:r>
    </w:p>
    <w:p w:rsidR="003B74B0" w:rsidRPr="00136D54" w:rsidRDefault="003B74B0" w:rsidP="00592B05">
      <w:pPr>
        <w:numPr>
          <w:ilvl w:val="0"/>
          <w:numId w:val="10"/>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lastRenderedPageBreak/>
        <w:t>Ensure all care routines promote children's dignity, wellbeing and independence whilst meeting their individual needs.</w:t>
      </w:r>
    </w:p>
    <w:p w:rsidR="00931C36" w:rsidRPr="00136D54" w:rsidRDefault="00931C36" w:rsidP="00931C36">
      <w:pPr>
        <w:spacing w:after="0" w:line="240" w:lineRule="auto"/>
        <w:ind w:left="720"/>
        <w:rPr>
          <w:rFonts w:eastAsia="Times New Roman" w:cstheme="minorHAnsi"/>
          <w:sz w:val="24"/>
          <w:szCs w:val="24"/>
          <w:lang w:eastAsia="en-GB"/>
        </w:rPr>
      </w:pPr>
    </w:p>
    <w:p w:rsidR="00931C36" w:rsidRPr="00136D54" w:rsidRDefault="00931C36" w:rsidP="00931C36">
      <w:pPr>
        <w:pStyle w:val="Heading2"/>
        <w:spacing w:before="0" w:line="240" w:lineRule="auto"/>
        <w:rPr>
          <w:rFonts w:asciiTheme="minorHAnsi" w:hAnsiTheme="minorHAnsi" w:cstheme="minorHAnsi"/>
          <w:b/>
          <w:color w:val="auto"/>
          <w:sz w:val="24"/>
          <w:szCs w:val="24"/>
        </w:rPr>
      </w:pPr>
      <w:r w:rsidRPr="00136D54">
        <w:rPr>
          <w:rFonts w:asciiTheme="minorHAnsi" w:hAnsiTheme="minorHAnsi" w:cstheme="minorHAnsi"/>
          <w:b/>
          <w:color w:val="auto"/>
          <w:sz w:val="24"/>
          <w:szCs w:val="24"/>
        </w:rPr>
        <w:t>Supporting and Developing Colleagues</w:t>
      </w:r>
    </w:p>
    <w:p w:rsidR="00931C36" w:rsidRPr="00136D54" w:rsidRDefault="00931C36" w:rsidP="00592B05">
      <w:pPr>
        <w:numPr>
          <w:ilvl w:val="0"/>
          <w:numId w:val="17"/>
        </w:numPr>
        <w:spacing w:after="0" w:line="240" w:lineRule="auto"/>
        <w:rPr>
          <w:rFonts w:cstheme="minorHAnsi"/>
          <w:sz w:val="24"/>
          <w:szCs w:val="24"/>
        </w:rPr>
      </w:pPr>
      <w:r w:rsidRPr="00136D54">
        <w:rPr>
          <w:rFonts w:cstheme="minorHAnsi"/>
          <w:sz w:val="24"/>
          <w:szCs w:val="24"/>
        </w:rPr>
        <w:t>Provide day-to-day guidance and support to Early Years Educators and support staff within Rainbow Room.</w:t>
      </w:r>
    </w:p>
    <w:p w:rsidR="00931C36" w:rsidRPr="00136D54" w:rsidRDefault="00931C36" w:rsidP="00592B05">
      <w:pPr>
        <w:numPr>
          <w:ilvl w:val="0"/>
          <w:numId w:val="17"/>
        </w:numPr>
        <w:spacing w:after="0" w:line="240" w:lineRule="auto"/>
        <w:rPr>
          <w:rFonts w:cstheme="minorHAnsi"/>
          <w:sz w:val="24"/>
          <w:szCs w:val="24"/>
        </w:rPr>
      </w:pPr>
      <w:r w:rsidRPr="00136D54">
        <w:rPr>
          <w:rFonts w:cstheme="minorHAnsi"/>
          <w:sz w:val="24"/>
          <w:szCs w:val="24"/>
        </w:rPr>
        <w:t>Support the induction, mentoring and development of new staff, apprentices and students.</w:t>
      </w:r>
    </w:p>
    <w:p w:rsidR="00931C36" w:rsidRPr="00136D54" w:rsidRDefault="00931C36" w:rsidP="00592B05">
      <w:pPr>
        <w:numPr>
          <w:ilvl w:val="0"/>
          <w:numId w:val="17"/>
        </w:numPr>
        <w:spacing w:after="0" w:line="240" w:lineRule="auto"/>
        <w:rPr>
          <w:rFonts w:cstheme="minorHAnsi"/>
          <w:sz w:val="24"/>
          <w:szCs w:val="24"/>
        </w:rPr>
      </w:pPr>
      <w:r w:rsidRPr="00136D54">
        <w:rPr>
          <w:rFonts w:cstheme="minorHAnsi"/>
          <w:sz w:val="24"/>
          <w:szCs w:val="24"/>
        </w:rPr>
        <w:t>Share good practice and contribute to a culture of reflection, collaboration and continuous improvement.</w:t>
      </w:r>
    </w:p>
    <w:p w:rsidR="00931C36" w:rsidRPr="00136D54" w:rsidRDefault="00931C36" w:rsidP="00592B05">
      <w:pPr>
        <w:numPr>
          <w:ilvl w:val="0"/>
          <w:numId w:val="17"/>
        </w:numPr>
        <w:spacing w:after="0" w:line="240" w:lineRule="auto"/>
        <w:rPr>
          <w:rFonts w:cstheme="minorHAnsi"/>
          <w:sz w:val="24"/>
          <w:szCs w:val="24"/>
        </w:rPr>
      </w:pPr>
      <w:r w:rsidRPr="00136D54">
        <w:rPr>
          <w:rFonts w:cstheme="minorHAnsi"/>
          <w:sz w:val="24"/>
          <w:szCs w:val="24"/>
        </w:rPr>
        <w:t>Work collaboratively with colleagues across the school to promote high-quality early years practice.</w:t>
      </w:r>
    </w:p>
    <w:p w:rsidR="003B74B0" w:rsidRPr="00136D54" w:rsidRDefault="003B74B0" w:rsidP="002601FE">
      <w:pPr>
        <w:spacing w:after="0" w:line="240" w:lineRule="auto"/>
        <w:rPr>
          <w:rFonts w:eastAsia="Times New Roman" w:cstheme="minorHAnsi"/>
          <w:sz w:val="24"/>
          <w:szCs w:val="24"/>
          <w:lang w:eastAsia="en-GB"/>
        </w:rPr>
      </w:pPr>
    </w:p>
    <w:p w:rsidR="003B74B0" w:rsidRPr="00136D54" w:rsidRDefault="003B74B0" w:rsidP="002601FE">
      <w:pPr>
        <w:spacing w:after="0" w:line="240" w:lineRule="auto"/>
        <w:rPr>
          <w:rFonts w:eastAsia="Times New Roman" w:cstheme="minorHAnsi"/>
          <w:sz w:val="24"/>
          <w:szCs w:val="24"/>
          <w:lang w:eastAsia="en-GB"/>
        </w:rPr>
      </w:pPr>
    </w:p>
    <w:p w:rsidR="003B74B0" w:rsidRPr="00136D54" w:rsidRDefault="003B74B0" w:rsidP="002601FE">
      <w:pPr>
        <w:spacing w:after="0" w:line="240" w:lineRule="auto"/>
        <w:outlineLvl w:val="1"/>
        <w:rPr>
          <w:rFonts w:eastAsia="Times New Roman" w:cstheme="minorHAnsi"/>
          <w:b/>
          <w:bCs/>
          <w:sz w:val="24"/>
          <w:szCs w:val="24"/>
          <w:lang w:eastAsia="en-GB"/>
        </w:rPr>
      </w:pPr>
      <w:r w:rsidRPr="00136D54">
        <w:rPr>
          <w:rFonts w:eastAsia="Times New Roman" w:cstheme="minorHAnsi"/>
          <w:b/>
          <w:bCs/>
          <w:sz w:val="24"/>
          <w:szCs w:val="24"/>
          <w:lang w:eastAsia="en-GB"/>
        </w:rPr>
        <w:t>Professional Development</w:t>
      </w:r>
    </w:p>
    <w:p w:rsidR="00A417B8" w:rsidRPr="00136D54" w:rsidRDefault="00A417B8" w:rsidP="00592B05">
      <w:pPr>
        <w:pStyle w:val="ListParagraph"/>
        <w:numPr>
          <w:ilvl w:val="0"/>
          <w:numId w:val="10"/>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Participate fully in training, supervision, appraisal and professional development opportunities. </w:t>
      </w:r>
    </w:p>
    <w:p w:rsidR="00A417B8" w:rsidRPr="00136D54" w:rsidRDefault="00A417B8" w:rsidP="00592B05">
      <w:pPr>
        <w:pStyle w:val="ListParagraph"/>
        <w:numPr>
          <w:ilvl w:val="0"/>
          <w:numId w:val="10"/>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Keep up to date with developments in early </w:t>
      </w:r>
      <w:proofErr w:type="gramStart"/>
      <w:r w:rsidRPr="00136D54">
        <w:rPr>
          <w:rFonts w:eastAsia="Times New Roman" w:cstheme="minorHAnsi"/>
          <w:sz w:val="24"/>
          <w:szCs w:val="24"/>
          <w:lang w:eastAsia="en-GB"/>
        </w:rPr>
        <w:t>years</w:t>
      </w:r>
      <w:proofErr w:type="gramEnd"/>
      <w:r w:rsidRPr="00136D54">
        <w:rPr>
          <w:rFonts w:eastAsia="Times New Roman" w:cstheme="minorHAnsi"/>
          <w:sz w:val="24"/>
          <w:szCs w:val="24"/>
          <w:lang w:eastAsia="en-GB"/>
        </w:rPr>
        <w:t xml:space="preserve"> education, safeguarding and child development. </w:t>
      </w:r>
    </w:p>
    <w:p w:rsidR="00A417B8" w:rsidRPr="00136D54" w:rsidRDefault="00A417B8" w:rsidP="00592B05">
      <w:pPr>
        <w:pStyle w:val="ListParagraph"/>
        <w:numPr>
          <w:ilvl w:val="0"/>
          <w:numId w:val="10"/>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Reflect on and continually develop own practice.</w:t>
      </w:r>
    </w:p>
    <w:p w:rsidR="003B74B0" w:rsidRPr="00136D54" w:rsidRDefault="003B74B0" w:rsidP="002601FE">
      <w:pPr>
        <w:spacing w:after="0" w:line="240" w:lineRule="auto"/>
        <w:rPr>
          <w:rFonts w:eastAsia="Times New Roman" w:cstheme="minorHAnsi"/>
          <w:sz w:val="24"/>
          <w:szCs w:val="24"/>
          <w:lang w:eastAsia="en-GB"/>
        </w:rPr>
      </w:pPr>
    </w:p>
    <w:p w:rsidR="003B74B0" w:rsidRPr="00136D54" w:rsidRDefault="003B74B0" w:rsidP="002601FE">
      <w:pPr>
        <w:spacing w:after="0" w:line="240" w:lineRule="auto"/>
        <w:outlineLvl w:val="1"/>
        <w:rPr>
          <w:rFonts w:eastAsia="Times New Roman" w:cstheme="minorHAnsi"/>
          <w:b/>
          <w:bCs/>
          <w:sz w:val="24"/>
          <w:szCs w:val="24"/>
          <w:lang w:eastAsia="en-GB"/>
        </w:rPr>
      </w:pPr>
      <w:r w:rsidRPr="00136D54">
        <w:rPr>
          <w:rFonts w:eastAsia="Times New Roman" w:cstheme="minorHAnsi"/>
          <w:b/>
          <w:bCs/>
          <w:sz w:val="24"/>
          <w:szCs w:val="24"/>
          <w:lang w:eastAsia="en-GB"/>
        </w:rPr>
        <w:t>General Responsibilities</w:t>
      </w:r>
    </w:p>
    <w:p w:rsidR="003B74B0" w:rsidRPr="00136D54" w:rsidRDefault="003B74B0" w:rsidP="00592B05">
      <w:pPr>
        <w:numPr>
          <w:ilvl w:val="0"/>
          <w:numId w:val="11"/>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Carry out duties in accordance with school policies, local authority requirements and relevant legislation.</w:t>
      </w:r>
    </w:p>
    <w:p w:rsidR="003B74B0" w:rsidRPr="00136D54" w:rsidRDefault="003B74B0" w:rsidP="00592B05">
      <w:pPr>
        <w:numPr>
          <w:ilvl w:val="0"/>
          <w:numId w:val="11"/>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Promote equality, diversity and inclusion in all aspects of the role.</w:t>
      </w:r>
    </w:p>
    <w:p w:rsidR="003B74B0" w:rsidRPr="00136D54" w:rsidRDefault="003B74B0" w:rsidP="00592B05">
      <w:pPr>
        <w:numPr>
          <w:ilvl w:val="0"/>
          <w:numId w:val="11"/>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Maintain confidentiality in relation to children, families, staff and school matters.</w:t>
      </w:r>
    </w:p>
    <w:p w:rsidR="003B74B0" w:rsidRPr="00136D54" w:rsidRDefault="003B74B0" w:rsidP="00592B05">
      <w:pPr>
        <w:numPr>
          <w:ilvl w:val="0"/>
          <w:numId w:val="11"/>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Work in accordance with Comet's ethos, values and Rights Respecting School principles.</w:t>
      </w:r>
    </w:p>
    <w:p w:rsidR="003B74B0" w:rsidRPr="00136D54" w:rsidRDefault="003B74B0" w:rsidP="00592B05">
      <w:pPr>
        <w:numPr>
          <w:ilvl w:val="0"/>
          <w:numId w:val="11"/>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Work flexibly and collaboratively as part of the wider school and Children's Centre team.</w:t>
      </w:r>
    </w:p>
    <w:p w:rsidR="003B74B0" w:rsidRPr="00136D54" w:rsidRDefault="003B74B0" w:rsidP="00592B05">
      <w:pPr>
        <w:numPr>
          <w:ilvl w:val="0"/>
          <w:numId w:val="11"/>
        </w:numPr>
        <w:spacing w:after="0" w:line="240" w:lineRule="auto"/>
        <w:rPr>
          <w:rFonts w:eastAsia="Times New Roman" w:cstheme="minorHAnsi"/>
          <w:sz w:val="24"/>
          <w:szCs w:val="24"/>
          <w:lang w:eastAsia="en-GB"/>
        </w:rPr>
      </w:pPr>
      <w:r w:rsidRPr="00136D54">
        <w:rPr>
          <w:rFonts w:eastAsia="Times New Roman" w:cstheme="minorHAnsi"/>
          <w:sz w:val="24"/>
          <w:szCs w:val="24"/>
          <w:lang w:eastAsia="en-GB"/>
        </w:rPr>
        <w:t xml:space="preserve">Undertake other duties appropriate to the grade and responsibilities of the post as reasonably determined by the </w:t>
      </w:r>
      <w:proofErr w:type="spellStart"/>
      <w:r w:rsidRPr="00136D54">
        <w:rPr>
          <w:rFonts w:eastAsia="Times New Roman" w:cstheme="minorHAnsi"/>
          <w:sz w:val="24"/>
          <w:szCs w:val="24"/>
          <w:lang w:eastAsia="en-GB"/>
        </w:rPr>
        <w:t>Headteacher</w:t>
      </w:r>
      <w:proofErr w:type="spellEnd"/>
      <w:r w:rsidRPr="00136D54">
        <w:rPr>
          <w:rFonts w:eastAsia="Times New Roman" w:cstheme="minorHAnsi"/>
          <w:sz w:val="24"/>
          <w:szCs w:val="24"/>
          <w:lang w:eastAsia="en-GB"/>
        </w:rPr>
        <w:t>.</w:t>
      </w:r>
    </w:p>
    <w:p w:rsidR="00443B98" w:rsidRPr="00136D54" w:rsidRDefault="00443B98" w:rsidP="00592B05">
      <w:pPr>
        <w:pStyle w:val="ListParagraph"/>
        <w:numPr>
          <w:ilvl w:val="0"/>
          <w:numId w:val="11"/>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Contribute positively to the wider life and development of Comet Nursery School and Children's Centre.</w:t>
      </w:r>
    </w:p>
    <w:p w:rsidR="00443B98" w:rsidRPr="00136D54" w:rsidRDefault="00443B98" w:rsidP="00443B98">
      <w:pPr>
        <w:spacing w:after="0" w:line="240" w:lineRule="auto"/>
        <w:ind w:left="360"/>
        <w:rPr>
          <w:rFonts w:eastAsia="Times New Roman" w:cstheme="minorHAnsi"/>
          <w:sz w:val="24"/>
          <w:szCs w:val="24"/>
          <w:lang w:eastAsia="en-GB"/>
        </w:rPr>
      </w:pPr>
    </w:p>
    <w:p w:rsidR="00CA7824" w:rsidRDefault="00CA7824"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Default="004B5871" w:rsidP="00F8027D">
      <w:pPr>
        <w:jc w:val="both"/>
        <w:rPr>
          <w:rFonts w:eastAsia="Times" w:cstheme="minorHAnsi"/>
          <w:sz w:val="24"/>
          <w:szCs w:val="24"/>
          <w:lang w:eastAsia="en-GB"/>
        </w:rPr>
      </w:pPr>
    </w:p>
    <w:p w:rsidR="004B5871" w:rsidRPr="00136D54" w:rsidRDefault="004B5871" w:rsidP="00F8027D">
      <w:pPr>
        <w:jc w:val="both"/>
        <w:rPr>
          <w:rFonts w:eastAsia="Times" w:cstheme="minorHAnsi"/>
          <w:sz w:val="24"/>
          <w:szCs w:val="24"/>
          <w:lang w:eastAsia="en-GB"/>
        </w:rPr>
      </w:pPr>
    </w:p>
    <w:p w:rsidR="00F8027D" w:rsidRPr="004B5871" w:rsidRDefault="00F8027D" w:rsidP="00F8027D">
      <w:pPr>
        <w:pStyle w:val="Heading1"/>
        <w:rPr>
          <w:rFonts w:asciiTheme="minorHAnsi" w:hAnsiTheme="minorHAnsi" w:cstheme="minorHAnsi"/>
          <w:color w:val="auto"/>
          <w:sz w:val="32"/>
          <w:szCs w:val="32"/>
        </w:rPr>
      </w:pPr>
      <w:r w:rsidRPr="004B5871">
        <w:rPr>
          <w:rFonts w:asciiTheme="minorHAnsi" w:hAnsiTheme="minorHAnsi" w:cstheme="minorHAnsi"/>
          <w:color w:val="auto"/>
          <w:sz w:val="32"/>
          <w:szCs w:val="32"/>
        </w:rPr>
        <w:t>Person specification</w:t>
      </w:r>
    </w:p>
    <w:tbl>
      <w:tblPr>
        <w:tblW w:w="9385"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693"/>
        <w:gridCol w:w="4099"/>
        <w:gridCol w:w="3593"/>
      </w:tblGrid>
      <w:tr w:rsidR="002601FE" w:rsidRPr="00136D54" w:rsidTr="002601FE">
        <w:trPr>
          <w:cantSplit/>
        </w:trPr>
        <w:tc>
          <w:tcPr>
            <w:tcW w:w="1481"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rsidR="002601FE" w:rsidRPr="00136D54" w:rsidRDefault="002601FE" w:rsidP="008342D9">
            <w:pPr>
              <w:pStyle w:val="1bodycopy10pt"/>
              <w:suppressAutoHyphens/>
              <w:spacing w:after="0"/>
              <w:rPr>
                <w:rFonts w:asciiTheme="minorHAnsi" w:hAnsiTheme="minorHAnsi" w:cstheme="minorHAnsi"/>
                <w:caps/>
                <w:color w:val="F8F8F8"/>
                <w:sz w:val="24"/>
                <w:lang w:val="en-GB"/>
              </w:rPr>
            </w:pPr>
            <w:r w:rsidRPr="00136D54">
              <w:rPr>
                <w:rFonts w:asciiTheme="minorHAnsi" w:hAnsiTheme="minorHAnsi" w:cstheme="minorHAnsi"/>
                <w:caps/>
                <w:color w:val="F8F8F8"/>
                <w:sz w:val="24"/>
                <w:lang w:val="en-GB"/>
              </w:rPr>
              <w:t>criteria</w:t>
            </w:r>
          </w:p>
        </w:tc>
        <w:tc>
          <w:tcPr>
            <w:tcW w:w="4218"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rsidR="002601FE" w:rsidRPr="00136D54" w:rsidRDefault="002601FE" w:rsidP="008342D9">
            <w:pPr>
              <w:pStyle w:val="1bodycopy10pt"/>
              <w:suppressAutoHyphens/>
              <w:spacing w:after="0"/>
              <w:rPr>
                <w:rFonts w:asciiTheme="minorHAnsi" w:hAnsiTheme="minorHAnsi" w:cstheme="minorHAnsi"/>
                <w:caps/>
                <w:color w:val="F8F8F8"/>
                <w:sz w:val="24"/>
                <w:lang w:val="en-GB"/>
              </w:rPr>
            </w:pPr>
            <w:r w:rsidRPr="00136D54">
              <w:rPr>
                <w:rFonts w:asciiTheme="minorHAnsi" w:hAnsiTheme="minorHAnsi" w:cstheme="minorHAnsi"/>
                <w:caps/>
                <w:color w:val="F8F8F8"/>
                <w:sz w:val="24"/>
                <w:lang w:val="en-GB"/>
              </w:rPr>
              <w:t>Essential</w:t>
            </w:r>
          </w:p>
        </w:tc>
        <w:tc>
          <w:tcPr>
            <w:tcW w:w="3686"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rsidR="002601FE" w:rsidRPr="00136D54" w:rsidRDefault="002601FE" w:rsidP="008342D9">
            <w:pPr>
              <w:pStyle w:val="1bodycopy10pt"/>
              <w:suppressAutoHyphens/>
              <w:spacing w:after="0"/>
              <w:rPr>
                <w:rFonts w:asciiTheme="minorHAnsi" w:hAnsiTheme="minorHAnsi" w:cstheme="minorHAnsi"/>
                <w:caps/>
                <w:color w:val="F8F8F8"/>
                <w:sz w:val="24"/>
                <w:lang w:val="en-GB"/>
              </w:rPr>
            </w:pPr>
            <w:r w:rsidRPr="00136D54">
              <w:rPr>
                <w:rFonts w:asciiTheme="minorHAnsi" w:hAnsiTheme="minorHAnsi" w:cstheme="minorHAnsi"/>
                <w:caps/>
                <w:color w:val="F8F8F8"/>
                <w:sz w:val="24"/>
                <w:lang w:val="en-GB"/>
              </w:rPr>
              <w:t>Desirable</w:t>
            </w:r>
          </w:p>
        </w:tc>
      </w:tr>
      <w:tr w:rsidR="002601FE" w:rsidRPr="00136D54" w:rsidTr="002601FE">
        <w:trPr>
          <w:cantSplit/>
        </w:trPr>
        <w:tc>
          <w:tcPr>
            <w:tcW w:w="1481" w:type="dxa"/>
            <w:tcBorders>
              <w:top w:val="single" w:sz="4" w:space="0" w:color="F8F8F8"/>
            </w:tcBorders>
            <w:shd w:val="clear" w:color="auto" w:fill="auto"/>
          </w:tcPr>
          <w:p w:rsidR="002601FE" w:rsidRPr="00136D54" w:rsidRDefault="002601FE" w:rsidP="008342D9">
            <w:pPr>
              <w:pStyle w:val="Tablebodycopy"/>
              <w:rPr>
                <w:rFonts w:asciiTheme="minorHAnsi" w:hAnsiTheme="minorHAnsi" w:cstheme="minorHAnsi"/>
                <w:b/>
                <w:sz w:val="24"/>
                <w:lang w:val="en-GB"/>
              </w:rPr>
            </w:pPr>
            <w:r w:rsidRPr="00136D54">
              <w:rPr>
                <w:rFonts w:asciiTheme="minorHAnsi" w:hAnsiTheme="minorHAnsi" w:cstheme="minorHAnsi"/>
                <w:b/>
                <w:sz w:val="24"/>
              </w:rPr>
              <w:t xml:space="preserve">Qualifications </w:t>
            </w:r>
            <w:r w:rsidRPr="00136D54">
              <w:rPr>
                <w:rFonts w:asciiTheme="minorHAnsi" w:hAnsiTheme="minorHAnsi" w:cstheme="minorHAnsi"/>
                <w:b/>
                <w:sz w:val="24"/>
              </w:rPr>
              <w:br/>
              <w:t>and training</w:t>
            </w:r>
          </w:p>
        </w:tc>
        <w:tc>
          <w:tcPr>
            <w:tcW w:w="4218" w:type="dxa"/>
            <w:tcBorders>
              <w:top w:val="single" w:sz="4" w:space="0" w:color="F8F8F8"/>
            </w:tcBorders>
            <w:shd w:val="clear" w:color="auto" w:fill="auto"/>
          </w:tcPr>
          <w:p w:rsidR="00931C36" w:rsidRPr="004B5871" w:rsidRDefault="00931C36" w:rsidP="00592B05">
            <w:pPr>
              <w:pStyle w:val="ListParagraph"/>
              <w:numPr>
                <w:ilvl w:val="0"/>
                <w:numId w:val="11"/>
              </w:numPr>
              <w:spacing w:after="0" w:line="300" w:lineRule="atLeast"/>
              <w:ind w:left="360"/>
              <w:rPr>
                <w:rFonts w:eastAsia="Times New Roman" w:cstheme="minorHAnsi"/>
                <w:sz w:val="24"/>
                <w:szCs w:val="24"/>
                <w:lang w:eastAsia="en-GB"/>
              </w:rPr>
            </w:pPr>
            <w:r w:rsidRPr="004B5871">
              <w:rPr>
                <w:rFonts w:eastAsia="Times New Roman" w:cstheme="minorHAnsi"/>
                <w:sz w:val="24"/>
                <w:szCs w:val="24"/>
                <w:lang w:eastAsia="en-GB"/>
              </w:rPr>
              <w:t xml:space="preserve">Full and relevant Level 3 Early Years qualification. </w:t>
            </w:r>
          </w:p>
          <w:p w:rsidR="002601FE" w:rsidRPr="004B5871" w:rsidRDefault="00931C36" w:rsidP="00592B05">
            <w:pPr>
              <w:pStyle w:val="ListParagraph"/>
              <w:numPr>
                <w:ilvl w:val="0"/>
                <w:numId w:val="19"/>
              </w:numPr>
              <w:spacing w:after="0" w:line="300" w:lineRule="atLeast"/>
              <w:ind w:left="360"/>
              <w:rPr>
                <w:rFonts w:eastAsia="Times New Roman" w:cstheme="minorHAnsi"/>
                <w:sz w:val="24"/>
                <w:szCs w:val="24"/>
                <w:lang w:eastAsia="en-GB"/>
              </w:rPr>
            </w:pPr>
            <w:r w:rsidRPr="004B5871">
              <w:rPr>
                <w:rFonts w:eastAsia="Times New Roman" w:cstheme="minorHAnsi"/>
                <w:sz w:val="24"/>
                <w:szCs w:val="24"/>
                <w:lang w:eastAsia="en-GB"/>
              </w:rPr>
              <w:t>Evidence of continuing professional development.</w:t>
            </w:r>
          </w:p>
        </w:tc>
        <w:tc>
          <w:tcPr>
            <w:tcW w:w="3686" w:type="dxa"/>
            <w:tcBorders>
              <w:top w:val="single" w:sz="4" w:space="0" w:color="F8F8F8"/>
            </w:tcBorders>
          </w:tcPr>
          <w:p w:rsidR="00931C36" w:rsidRPr="00136D54" w:rsidRDefault="00931C36" w:rsidP="00592B05">
            <w:pPr>
              <w:pStyle w:val="ListParagraph"/>
              <w:numPr>
                <w:ilvl w:val="0"/>
                <w:numId w:val="18"/>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Early Years Lead Practitioner, Foundation Degree or equivalent higher qualification.</w:t>
            </w:r>
          </w:p>
          <w:p w:rsidR="002601FE" w:rsidRPr="00136D54" w:rsidRDefault="002601FE" w:rsidP="00592B05">
            <w:pPr>
              <w:pStyle w:val="ListParagraph"/>
              <w:numPr>
                <w:ilvl w:val="0"/>
                <w:numId w:val="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Paediatric First Aid qualification</w:t>
            </w:r>
          </w:p>
          <w:p w:rsidR="002601FE" w:rsidRPr="00136D54" w:rsidRDefault="002601FE" w:rsidP="00592B05">
            <w:pPr>
              <w:pStyle w:val="ListParagraph"/>
              <w:numPr>
                <w:ilvl w:val="0"/>
                <w:numId w:val="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Food Hygiene qualification</w:t>
            </w:r>
          </w:p>
        </w:tc>
      </w:tr>
      <w:tr w:rsidR="002601FE" w:rsidRPr="00136D54" w:rsidTr="002601FE">
        <w:trPr>
          <w:cantSplit/>
          <w:trHeight w:val="1789"/>
        </w:trPr>
        <w:tc>
          <w:tcPr>
            <w:tcW w:w="1481" w:type="dxa"/>
            <w:shd w:val="clear" w:color="auto" w:fill="auto"/>
            <w:tcMar>
              <w:top w:w="113" w:type="dxa"/>
              <w:bottom w:w="113" w:type="dxa"/>
            </w:tcMar>
          </w:tcPr>
          <w:p w:rsidR="002601FE" w:rsidRPr="00136D54" w:rsidRDefault="002601FE" w:rsidP="008342D9">
            <w:pPr>
              <w:pStyle w:val="Tablebodycopy"/>
              <w:rPr>
                <w:rFonts w:asciiTheme="minorHAnsi" w:hAnsiTheme="minorHAnsi" w:cstheme="minorHAnsi"/>
                <w:b/>
                <w:sz w:val="24"/>
                <w:lang w:val="en-GB"/>
              </w:rPr>
            </w:pPr>
            <w:r w:rsidRPr="00136D54">
              <w:rPr>
                <w:rFonts w:asciiTheme="minorHAnsi" w:hAnsiTheme="minorHAnsi" w:cstheme="minorHAnsi"/>
                <w:b/>
                <w:sz w:val="24"/>
              </w:rPr>
              <w:t>Experience</w:t>
            </w:r>
          </w:p>
        </w:tc>
        <w:tc>
          <w:tcPr>
            <w:tcW w:w="4218" w:type="dxa"/>
            <w:shd w:val="clear" w:color="auto" w:fill="auto"/>
            <w:tcMar>
              <w:top w:w="113" w:type="dxa"/>
              <w:bottom w:w="113" w:type="dxa"/>
            </w:tcMar>
          </w:tcPr>
          <w:p w:rsidR="003C7693" w:rsidRPr="00136D54" w:rsidRDefault="00161972" w:rsidP="00592B05">
            <w:pPr>
              <w:pStyle w:val="ListParagraph"/>
              <w:numPr>
                <w:ilvl w:val="0"/>
                <w:numId w:val="15"/>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Significant e</w:t>
            </w:r>
            <w:r w:rsidR="003C7693" w:rsidRPr="00136D54">
              <w:rPr>
                <w:rFonts w:eastAsia="Times New Roman" w:cstheme="minorHAnsi"/>
                <w:sz w:val="24"/>
                <w:szCs w:val="24"/>
                <w:lang w:eastAsia="en-GB"/>
              </w:rPr>
              <w:t>xperience of working with children aged 0-2 years</w:t>
            </w:r>
          </w:p>
          <w:p w:rsidR="002601FE" w:rsidRPr="00136D54" w:rsidRDefault="002601FE" w:rsidP="00592B05">
            <w:pPr>
              <w:pStyle w:val="ListParagraph"/>
              <w:numPr>
                <w:ilvl w:val="0"/>
                <w:numId w:val="12"/>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Experience of supporting children's learning and development within the EYFS</w:t>
            </w:r>
          </w:p>
          <w:p w:rsidR="00931C36" w:rsidRPr="00136D54" w:rsidRDefault="00931C36" w:rsidP="00592B05">
            <w:pPr>
              <w:pStyle w:val="ListParagraph"/>
              <w:numPr>
                <w:ilvl w:val="0"/>
                <w:numId w:val="12"/>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Experience of leading practice within an early </w:t>
            </w:r>
            <w:proofErr w:type="gramStart"/>
            <w:r w:rsidRPr="00136D54">
              <w:rPr>
                <w:rFonts w:eastAsia="Times New Roman" w:cstheme="minorHAnsi"/>
                <w:sz w:val="24"/>
                <w:szCs w:val="24"/>
                <w:lang w:eastAsia="en-GB"/>
              </w:rPr>
              <w:t>years</w:t>
            </w:r>
            <w:proofErr w:type="gramEnd"/>
            <w:r w:rsidRPr="00136D54">
              <w:rPr>
                <w:rFonts w:eastAsia="Times New Roman" w:cstheme="minorHAnsi"/>
                <w:sz w:val="24"/>
                <w:szCs w:val="24"/>
                <w:lang w:eastAsia="en-GB"/>
              </w:rPr>
              <w:t xml:space="preserve"> environment. </w:t>
            </w:r>
          </w:p>
          <w:p w:rsidR="00931C36" w:rsidRPr="00136D54" w:rsidRDefault="00931C36" w:rsidP="00592B05">
            <w:pPr>
              <w:pStyle w:val="ListParagraph"/>
              <w:numPr>
                <w:ilvl w:val="0"/>
                <w:numId w:val="12"/>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Experience of supporting or mentoring colleagues, students or apprentices. </w:t>
            </w:r>
          </w:p>
          <w:p w:rsidR="00931C36" w:rsidRPr="00136D54" w:rsidRDefault="00931C36" w:rsidP="00592B05">
            <w:pPr>
              <w:pStyle w:val="ListParagraph"/>
              <w:numPr>
                <w:ilvl w:val="0"/>
                <w:numId w:val="12"/>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Experience of planning, monitoring and evaluating provision for young children.</w:t>
            </w:r>
          </w:p>
          <w:p w:rsidR="002601FE" w:rsidRPr="00136D54" w:rsidRDefault="002601FE" w:rsidP="00592B05">
            <w:pPr>
              <w:pStyle w:val="ListParagraph"/>
              <w:numPr>
                <w:ilvl w:val="0"/>
                <w:numId w:val="12"/>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Experience of working in partnership with parents and carers</w:t>
            </w:r>
          </w:p>
          <w:p w:rsidR="002601FE" w:rsidRPr="00136D54" w:rsidRDefault="002601FE" w:rsidP="00592B05">
            <w:pPr>
              <w:pStyle w:val="ListParagraph"/>
              <w:numPr>
                <w:ilvl w:val="0"/>
                <w:numId w:val="12"/>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Experience of creating engaging learning environments indoors and outdoors</w:t>
            </w:r>
          </w:p>
        </w:tc>
        <w:tc>
          <w:tcPr>
            <w:tcW w:w="3686" w:type="dxa"/>
          </w:tcPr>
          <w:p w:rsidR="00045F82" w:rsidRPr="00136D54" w:rsidRDefault="00045F82" w:rsidP="00592B05">
            <w:pPr>
              <w:pStyle w:val="ListParagraph"/>
              <w:numPr>
                <w:ilvl w:val="0"/>
                <w:numId w:val="12"/>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Experience of working in a high-quality early years setting. </w:t>
            </w:r>
          </w:p>
          <w:p w:rsidR="002601FE" w:rsidRPr="00136D54" w:rsidRDefault="00045F82" w:rsidP="00592B05">
            <w:pPr>
              <w:pStyle w:val="ListParagraph"/>
              <w:numPr>
                <w:ilvl w:val="0"/>
                <w:numId w:val="12"/>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Experience of supporting children with a range of learning and developmental needs.</w:t>
            </w:r>
          </w:p>
        </w:tc>
      </w:tr>
      <w:tr w:rsidR="002601FE" w:rsidRPr="00136D54" w:rsidTr="002601FE">
        <w:trPr>
          <w:cantSplit/>
        </w:trPr>
        <w:tc>
          <w:tcPr>
            <w:tcW w:w="1481" w:type="dxa"/>
            <w:shd w:val="clear" w:color="auto" w:fill="auto"/>
            <w:tcMar>
              <w:top w:w="113" w:type="dxa"/>
              <w:bottom w:w="113" w:type="dxa"/>
            </w:tcMar>
          </w:tcPr>
          <w:p w:rsidR="002601FE" w:rsidRPr="00136D54" w:rsidRDefault="003C7693" w:rsidP="008342D9">
            <w:pPr>
              <w:pStyle w:val="Tablebodycopy"/>
              <w:rPr>
                <w:rFonts w:asciiTheme="minorHAnsi" w:hAnsiTheme="minorHAnsi" w:cstheme="minorHAnsi"/>
                <w:b/>
                <w:sz w:val="24"/>
                <w:lang w:val="en-GB"/>
              </w:rPr>
            </w:pPr>
            <w:r w:rsidRPr="00136D54">
              <w:rPr>
                <w:rFonts w:asciiTheme="minorHAnsi" w:hAnsiTheme="minorHAnsi" w:cstheme="minorHAnsi"/>
                <w:b/>
                <w:sz w:val="24"/>
              </w:rPr>
              <w:lastRenderedPageBreak/>
              <w:t>K</w:t>
            </w:r>
            <w:r w:rsidR="002601FE" w:rsidRPr="00136D54">
              <w:rPr>
                <w:rFonts w:asciiTheme="minorHAnsi" w:hAnsiTheme="minorHAnsi" w:cstheme="minorHAnsi"/>
                <w:b/>
                <w:sz w:val="24"/>
              </w:rPr>
              <w:t>nowledge</w:t>
            </w:r>
            <w:r w:rsidRPr="00136D54">
              <w:rPr>
                <w:rFonts w:asciiTheme="minorHAnsi" w:hAnsiTheme="minorHAnsi" w:cstheme="minorHAnsi"/>
                <w:b/>
                <w:sz w:val="24"/>
              </w:rPr>
              <w:t xml:space="preserve"> and Understanding</w:t>
            </w:r>
          </w:p>
        </w:tc>
        <w:tc>
          <w:tcPr>
            <w:tcW w:w="4218" w:type="dxa"/>
            <w:shd w:val="clear" w:color="auto" w:fill="auto"/>
            <w:tcMar>
              <w:top w:w="113" w:type="dxa"/>
              <w:bottom w:w="113" w:type="dxa"/>
            </w:tcMar>
          </w:tcPr>
          <w:p w:rsidR="00F165A3" w:rsidRPr="00136D54" w:rsidRDefault="00F165A3" w:rsidP="00592B05">
            <w:pPr>
              <w:pStyle w:val="ListParagraph"/>
              <w:numPr>
                <w:ilvl w:val="0"/>
                <w:numId w:val="12"/>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Understanding of what constitutes high-quality teaching and learning in the early years. </w:t>
            </w:r>
          </w:p>
          <w:p w:rsidR="00F165A3" w:rsidRPr="00136D54" w:rsidRDefault="00F165A3"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Understanding of effective curriculum planning, assessment and quality improvement.</w:t>
            </w:r>
          </w:p>
          <w:p w:rsidR="00D06055" w:rsidRPr="00136D54" w:rsidRDefault="00D06055"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Good knowledge of the Early Years Foundation Stage</w:t>
            </w:r>
          </w:p>
          <w:p w:rsidR="00D06055" w:rsidRPr="00136D54" w:rsidRDefault="00D06055"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Understanding of child development and how young children learn through play and relationships</w:t>
            </w:r>
          </w:p>
          <w:p w:rsidR="00D06055" w:rsidRPr="00136D54" w:rsidRDefault="00D06055"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Understanding of safeguarding and child protection responsibilities</w:t>
            </w:r>
          </w:p>
          <w:p w:rsidR="00D06055" w:rsidRPr="00136D54" w:rsidRDefault="00D06055"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Understanding of inclusive practice and meeting the needs of diverse learners</w:t>
            </w:r>
          </w:p>
          <w:p w:rsidR="002601FE" w:rsidRPr="00136D54" w:rsidRDefault="00D06055" w:rsidP="00592B05">
            <w:pPr>
              <w:pStyle w:val="ListParagraph"/>
              <w:numPr>
                <w:ilvl w:val="0"/>
                <w:numId w:val="13"/>
              </w:numPr>
              <w:spacing w:after="0" w:line="300" w:lineRule="atLeast"/>
              <w:rPr>
                <w:rFonts w:cstheme="minorHAnsi"/>
                <w:sz w:val="24"/>
                <w:szCs w:val="24"/>
              </w:rPr>
            </w:pPr>
            <w:r w:rsidRPr="00136D54">
              <w:rPr>
                <w:rFonts w:eastAsia="Times New Roman" w:cstheme="minorHAnsi"/>
                <w:sz w:val="24"/>
                <w:szCs w:val="24"/>
                <w:lang w:eastAsia="en-GB"/>
              </w:rPr>
              <w:t>Understanding of the importance of family partnership working</w:t>
            </w:r>
          </w:p>
        </w:tc>
        <w:tc>
          <w:tcPr>
            <w:tcW w:w="3686" w:type="dxa"/>
          </w:tcPr>
          <w:p w:rsidR="002601FE" w:rsidRPr="00136D54" w:rsidRDefault="002601FE" w:rsidP="00443B98">
            <w:pPr>
              <w:spacing w:after="0" w:line="300" w:lineRule="atLeast"/>
              <w:rPr>
                <w:rFonts w:cstheme="minorHAnsi"/>
                <w:sz w:val="24"/>
                <w:szCs w:val="24"/>
              </w:rPr>
            </w:pPr>
          </w:p>
        </w:tc>
      </w:tr>
      <w:tr w:rsidR="003C7693" w:rsidRPr="00136D54" w:rsidTr="002601FE">
        <w:trPr>
          <w:cantSplit/>
        </w:trPr>
        <w:tc>
          <w:tcPr>
            <w:tcW w:w="1481" w:type="dxa"/>
            <w:shd w:val="clear" w:color="auto" w:fill="auto"/>
            <w:tcMar>
              <w:top w:w="113" w:type="dxa"/>
              <w:bottom w:w="113" w:type="dxa"/>
            </w:tcMar>
          </w:tcPr>
          <w:p w:rsidR="003C7693" w:rsidRPr="00136D54" w:rsidRDefault="003C7693" w:rsidP="008342D9">
            <w:pPr>
              <w:pStyle w:val="Tablebodycopy"/>
              <w:rPr>
                <w:rFonts w:asciiTheme="minorHAnsi" w:hAnsiTheme="minorHAnsi" w:cstheme="minorHAnsi"/>
                <w:b/>
                <w:sz w:val="24"/>
              </w:rPr>
            </w:pPr>
            <w:r w:rsidRPr="00136D54">
              <w:rPr>
                <w:rFonts w:asciiTheme="minorHAnsi" w:hAnsiTheme="minorHAnsi" w:cstheme="minorHAnsi"/>
                <w:b/>
                <w:sz w:val="24"/>
              </w:rPr>
              <w:t>Skills and Abilities</w:t>
            </w:r>
          </w:p>
        </w:tc>
        <w:tc>
          <w:tcPr>
            <w:tcW w:w="4218" w:type="dxa"/>
            <w:shd w:val="clear" w:color="auto" w:fill="auto"/>
            <w:tcMar>
              <w:top w:w="113" w:type="dxa"/>
              <w:bottom w:w="113" w:type="dxa"/>
            </w:tcMar>
          </w:tcPr>
          <w:p w:rsidR="00F165A3" w:rsidRPr="00136D54" w:rsidRDefault="00F165A3"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Ability to lead and motivate others through positive professional role modelling. </w:t>
            </w:r>
          </w:p>
          <w:p w:rsidR="00F165A3" w:rsidRPr="00136D54" w:rsidRDefault="00F165A3"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Ability to coach, mentor and support colleagues. </w:t>
            </w:r>
          </w:p>
          <w:p w:rsidR="00F165A3" w:rsidRPr="00136D54" w:rsidRDefault="00F165A3" w:rsidP="00592B05">
            <w:pPr>
              <w:pStyle w:val="ListParagraph"/>
              <w:numPr>
                <w:ilvl w:val="0"/>
                <w:numId w:val="14"/>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Ability to organise and prioritise the day-to-day running of a room.</w:t>
            </w:r>
          </w:p>
          <w:p w:rsidR="003C7693" w:rsidRPr="00136D54" w:rsidRDefault="003C7693" w:rsidP="00592B05">
            <w:pPr>
              <w:pStyle w:val="ListParagraph"/>
              <w:numPr>
                <w:ilvl w:val="0"/>
                <w:numId w:val="14"/>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Ability to build positive relationships with children, families and colleagues</w:t>
            </w:r>
          </w:p>
          <w:p w:rsidR="003C7693" w:rsidRPr="00136D54" w:rsidRDefault="003C7693" w:rsidP="00592B05">
            <w:pPr>
              <w:pStyle w:val="ListParagraph"/>
              <w:numPr>
                <w:ilvl w:val="0"/>
                <w:numId w:val="14"/>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Strong observation, assessment and record-keeping skills</w:t>
            </w:r>
          </w:p>
          <w:p w:rsidR="003C7693" w:rsidRPr="00136D54" w:rsidRDefault="003C7693" w:rsidP="00592B05">
            <w:pPr>
              <w:pStyle w:val="ListParagraph"/>
              <w:numPr>
                <w:ilvl w:val="0"/>
                <w:numId w:val="14"/>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Excellent communication and interpersonal skills</w:t>
            </w:r>
          </w:p>
          <w:p w:rsidR="003C7693" w:rsidRPr="00136D54" w:rsidRDefault="003C7693" w:rsidP="00592B05">
            <w:pPr>
              <w:pStyle w:val="ListParagraph"/>
              <w:numPr>
                <w:ilvl w:val="0"/>
                <w:numId w:val="14"/>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Good literacy, numeracy and ICT skills</w:t>
            </w:r>
          </w:p>
          <w:p w:rsidR="003C7693" w:rsidRPr="00136D54" w:rsidRDefault="003C7693" w:rsidP="00592B05">
            <w:pPr>
              <w:pStyle w:val="ListParagraph"/>
              <w:numPr>
                <w:ilvl w:val="0"/>
                <w:numId w:val="14"/>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Ability to work effectively as part of a team</w:t>
            </w:r>
          </w:p>
        </w:tc>
        <w:tc>
          <w:tcPr>
            <w:tcW w:w="3686" w:type="dxa"/>
          </w:tcPr>
          <w:p w:rsidR="003C7693" w:rsidRPr="00136D54" w:rsidRDefault="003C7693" w:rsidP="003C7693">
            <w:pPr>
              <w:spacing w:after="0" w:line="300" w:lineRule="atLeast"/>
              <w:rPr>
                <w:rFonts w:eastAsia="Times New Roman" w:cstheme="minorHAnsi"/>
                <w:sz w:val="24"/>
                <w:szCs w:val="24"/>
                <w:lang w:eastAsia="en-GB"/>
              </w:rPr>
            </w:pPr>
          </w:p>
        </w:tc>
      </w:tr>
      <w:tr w:rsidR="002601FE" w:rsidRPr="00136D54" w:rsidTr="002601FE">
        <w:trPr>
          <w:cantSplit/>
        </w:trPr>
        <w:tc>
          <w:tcPr>
            <w:tcW w:w="1481" w:type="dxa"/>
            <w:shd w:val="clear" w:color="auto" w:fill="auto"/>
            <w:tcMar>
              <w:top w:w="113" w:type="dxa"/>
              <w:bottom w:w="113" w:type="dxa"/>
            </w:tcMar>
          </w:tcPr>
          <w:p w:rsidR="002601FE" w:rsidRPr="00136D54" w:rsidRDefault="002601FE" w:rsidP="008342D9">
            <w:pPr>
              <w:pStyle w:val="Tablebodycopy"/>
              <w:rPr>
                <w:rFonts w:asciiTheme="minorHAnsi" w:hAnsiTheme="minorHAnsi" w:cstheme="minorHAnsi"/>
                <w:b/>
                <w:sz w:val="24"/>
              </w:rPr>
            </w:pPr>
            <w:r w:rsidRPr="00136D54">
              <w:rPr>
                <w:rFonts w:asciiTheme="minorHAnsi" w:hAnsiTheme="minorHAnsi" w:cstheme="minorHAnsi"/>
                <w:b/>
                <w:sz w:val="24"/>
              </w:rPr>
              <w:lastRenderedPageBreak/>
              <w:t>Personal qualities</w:t>
            </w:r>
          </w:p>
        </w:tc>
        <w:tc>
          <w:tcPr>
            <w:tcW w:w="4218" w:type="dxa"/>
            <w:shd w:val="clear" w:color="auto" w:fill="auto"/>
            <w:tcMar>
              <w:top w:w="113" w:type="dxa"/>
              <w:bottom w:w="113" w:type="dxa"/>
            </w:tcMar>
          </w:tcPr>
          <w:p w:rsidR="003C7693" w:rsidRPr="00136D54" w:rsidRDefault="003C7693"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Passionate ab</w:t>
            </w:r>
            <w:r w:rsidR="00045F82" w:rsidRPr="00136D54">
              <w:rPr>
                <w:rFonts w:eastAsia="Times New Roman" w:cstheme="minorHAnsi"/>
                <w:sz w:val="24"/>
                <w:szCs w:val="24"/>
                <w:lang w:eastAsia="en-GB"/>
              </w:rPr>
              <w:t>out early years education and achieving the best</w:t>
            </w:r>
            <w:r w:rsidRPr="00136D54">
              <w:rPr>
                <w:rFonts w:eastAsia="Times New Roman" w:cstheme="minorHAnsi"/>
                <w:sz w:val="24"/>
                <w:szCs w:val="24"/>
                <w:lang w:eastAsia="en-GB"/>
              </w:rPr>
              <w:t xml:space="preserve"> outcomes for children</w:t>
            </w:r>
          </w:p>
          <w:p w:rsidR="003C7693" w:rsidRPr="00136D54" w:rsidRDefault="003C7693"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Warm, nurturing and responsive practitioner</w:t>
            </w:r>
          </w:p>
          <w:p w:rsidR="003C7693" w:rsidRPr="00136D54" w:rsidRDefault="003C7693"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Committed to inclusion, equality and anti-discriminatory practice</w:t>
            </w:r>
          </w:p>
          <w:p w:rsidR="00F165A3" w:rsidRPr="00136D54" w:rsidRDefault="00F165A3"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 xml:space="preserve">Demonstrates initiative and professional leadership. </w:t>
            </w:r>
          </w:p>
          <w:p w:rsidR="00F165A3" w:rsidRPr="00136D54" w:rsidRDefault="00F165A3"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Commitment to maintaining high standards and driving continuous improvement.</w:t>
            </w:r>
          </w:p>
          <w:p w:rsidR="003C7693" w:rsidRPr="00136D54" w:rsidRDefault="003C7693" w:rsidP="00592B05">
            <w:pPr>
              <w:pStyle w:val="ListParagraph"/>
              <w:numPr>
                <w:ilvl w:val="0"/>
                <w:numId w:val="13"/>
              </w:numPr>
              <w:spacing w:after="0" w:line="300" w:lineRule="atLeast"/>
              <w:rPr>
                <w:rFonts w:eastAsia="Times New Roman" w:cstheme="minorHAnsi"/>
                <w:sz w:val="24"/>
                <w:szCs w:val="24"/>
                <w:lang w:eastAsia="en-GB"/>
              </w:rPr>
            </w:pPr>
            <w:r w:rsidRPr="00136D54">
              <w:rPr>
                <w:rFonts w:eastAsia="Times New Roman" w:cstheme="minorHAnsi"/>
                <w:sz w:val="24"/>
                <w:szCs w:val="24"/>
                <w:lang w:eastAsia="en-GB"/>
              </w:rPr>
              <w:t>Reflective and committed to professional development</w:t>
            </w:r>
          </w:p>
          <w:p w:rsidR="002601FE" w:rsidRPr="00136D54" w:rsidRDefault="003C7693" w:rsidP="00592B05">
            <w:pPr>
              <w:pStyle w:val="ListParagraph"/>
              <w:numPr>
                <w:ilvl w:val="0"/>
                <w:numId w:val="13"/>
              </w:numPr>
              <w:spacing w:after="0" w:line="300" w:lineRule="atLeast"/>
              <w:rPr>
                <w:rFonts w:cstheme="minorHAnsi"/>
                <w:sz w:val="24"/>
                <w:szCs w:val="24"/>
              </w:rPr>
            </w:pPr>
            <w:r w:rsidRPr="00136D54">
              <w:rPr>
                <w:rFonts w:eastAsia="Times New Roman" w:cstheme="minorHAnsi"/>
                <w:sz w:val="24"/>
                <w:szCs w:val="24"/>
                <w:lang w:eastAsia="en-GB"/>
              </w:rPr>
              <w:t>Flexible, positive and able to contribute to the wider life of the school and Children's Centre</w:t>
            </w:r>
          </w:p>
        </w:tc>
        <w:tc>
          <w:tcPr>
            <w:tcW w:w="3686" w:type="dxa"/>
          </w:tcPr>
          <w:p w:rsidR="002601FE" w:rsidRPr="00136D54" w:rsidRDefault="002601FE" w:rsidP="00045F82">
            <w:pPr>
              <w:pStyle w:val="ListParagraph"/>
              <w:spacing w:after="0" w:line="300" w:lineRule="atLeast"/>
              <w:ind w:left="360"/>
              <w:rPr>
                <w:rFonts w:cstheme="minorHAnsi"/>
                <w:sz w:val="24"/>
                <w:szCs w:val="24"/>
              </w:rPr>
            </w:pPr>
          </w:p>
        </w:tc>
      </w:tr>
    </w:tbl>
    <w:p w:rsidR="00F8027D" w:rsidRPr="00136D54" w:rsidRDefault="00F8027D" w:rsidP="00F8027D">
      <w:pPr>
        <w:pStyle w:val="1bodycopy10pt"/>
        <w:rPr>
          <w:rFonts w:asciiTheme="minorHAnsi" w:hAnsiTheme="minorHAnsi" w:cstheme="minorHAnsi"/>
          <w:sz w:val="24"/>
          <w:lang w:val="en-GB"/>
        </w:rPr>
      </w:pPr>
    </w:p>
    <w:p w:rsidR="00F8027D" w:rsidRPr="00136D54" w:rsidRDefault="00F8027D" w:rsidP="00F8027D">
      <w:pPr>
        <w:pStyle w:val="Heading1"/>
        <w:rPr>
          <w:rFonts w:asciiTheme="minorHAnsi" w:hAnsiTheme="minorHAnsi" w:cstheme="minorHAnsi"/>
          <w:sz w:val="24"/>
          <w:szCs w:val="24"/>
        </w:rPr>
      </w:pPr>
      <w:r w:rsidRPr="00136D54">
        <w:rPr>
          <w:rFonts w:asciiTheme="minorHAnsi" w:hAnsiTheme="minorHAnsi" w:cstheme="minorHAnsi"/>
          <w:sz w:val="24"/>
          <w:szCs w:val="24"/>
        </w:rPr>
        <w:t>Notes:</w:t>
      </w:r>
    </w:p>
    <w:p w:rsidR="00F8027D" w:rsidRPr="00136D54" w:rsidRDefault="00F8027D" w:rsidP="00CA7824">
      <w:pPr>
        <w:pStyle w:val="1bodycopy10pt"/>
        <w:rPr>
          <w:rFonts w:asciiTheme="minorHAnsi" w:hAnsiTheme="minorHAnsi" w:cstheme="minorHAnsi"/>
          <w:sz w:val="24"/>
        </w:rPr>
      </w:pPr>
      <w:r w:rsidRPr="00136D54">
        <w:rPr>
          <w:rFonts w:asciiTheme="minorHAnsi" w:hAnsiTheme="minorHAnsi" w:cstheme="minorHAnsi"/>
          <w:sz w:val="24"/>
        </w:rPr>
        <w:t xml:space="preserve">This job description may be amended at any time in consultation with the </w:t>
      </w:r>
      <w:proofErr w:type="spellStart"/>
      <w:r w:rsidRPr="00136D54">
        <w:rPr>
          <w:rFonts w:asciiTheme="minorHAnsi" w:hAnsiTheme="minorHAnsi" w:cstheme="minorHAnsi"/>
          <w:sz w:val="24"/>
        </w:rPr>
        <w:t>postholder</w:t>
      </w:r>
      <w:proofErr w:type="spellEnd"/>
      <w:r w:rsidRPr="00136D54">
        <w:rPr>
          <w:rFonts w:asciiTheme="minorHAnsi" w:hAnsiTheme="minorHAnsi" w:cstheme="minorHAnsi"/>
          <w:sz w:val="24"/>
        </w:rPr>
        <w:t xml:space="preserve">. </w:t>
      </w:r>
    </w:p>
    <w:p w:rsidR="00F8027D" w:rsidRPr="00136D54" w:rsidRDefault="00F8027D" w:rsidP="00F8027D">
      <w:pPr>
        <w:jc w:val="both"/>
        <w:rPr>
          <w:rFonts w:cstheme="minorHAnsi"/>
          <w:b/>
          <w:sz w:val="24"/>
          <w:szCs w:val="24"/>
          <w:u w:val="single"/>
        </w:rPr>
      </w:pPr>
    </w:p>
    <w:sectPr w:rsidR="00F8027D" w:rsidRPr="00136D54" w:rsidSect="00CA7824">
      <w:footerReference w:type="default" r:id="rId8"/>
      <w:pgSz w:w="11906" w:h="16838"/>
      <w:pgMar w:top="851"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D2D" w:rsidRDefault="00230D2D" w:rsidP="00CF0FC2">
      <w:pPr>
        <w:spacing w:after="0" w:line="240" w:lineRule="auto"/>
      </w:pPr>
      <w:r>
        <w:separator/>
      </w:r>
    </w:p>
  </w:endnote>
  <w:endnote w:type="continuationSeparator" w:id="0">
    <w:p w:rsidR="00230D2D" w:rsidRDefault="00230D2D" w:rsidP="00CF0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Ink Free">
    <w:panose1 w:val="03080402000500000000"/>
    <w:charset w:val="00"/>
    <w:family w:val="script"/>
    <w:pitch w:val="variable"/>
    <w:sig w:usb0="2000068F" w:usb1="4000000A"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FC2" w:rsidRDefault="00136D54" w:rsidP="00136D54">
    <w:pPr>
      <w:pStyle w:val="Footer"/>
    </w:pPr>
    <w:r>
      <w:rPr>
        <w:noProof/>
        <w:lang w:eastAsia="en-GB"/>
      </w:rPr>
      <w:drawing>
        <wp:inline distT="0" distB="0" distL="0" distR="0" wp14:anchorId="7431F81D" wp14:editId="3C085697">
          <wp:extent cx="1037760" cy="733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et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5184" cy="752687"/>
                  </a:xfrm>
                  <a:prstGeom prst="rect">
                    <a:avLst/>
                  </a:prstGeom>
                </pic:spPr>
              </pic:pic>
            </a:graphicData>
          </a:graphic>
        </wp:inline>
      </w:drawing>
    </w:r>
    <w:r w:rsidR="00CF0FC2">
      <w:ptab w:relativeTo="margin" w:alignment="center" w:leader="none"/>
    </w:r>
    <w:r w:rsidR="00CF0FC2">
      <w:ptab w:relativeTo="margin" w:alignment="right" w:leader="none"/>
    </w:r>
    <w:r w:rsidR="00CF0FC2">
      <w:rPr>
        <w:noProof/>
        <w:lang w:eastAsia="en-GB"/>
      </w:rPr>
      <w:drawing>
        <wp:inline distT="0" distB="0" distL="0" distR="0" wp14:anchorId="31490CD7" wp14:editId="5A7E57B1">
          <wp:extent cx="676275" cy="677337"/>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sted_Outstanding_OP_Colou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02452" cy="703556"/>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D2D" w:rsidRDefault="00230D2D" w:rsidP="00CF0FC2">
      <w:pPr>
        <w:spacing w:after="0" w:line="240" w:lineRule="auto"/>
      </w:pPr>
      <w:r>
        <w:separator/>
      </w:r>
    </w:p>
  </w:footnote>
  <w:footnote w:type="continuationSeparator" w:id="0">
    <w:p w:rsidR="00230D2D" w:rsidRDefault="00230D2D" w:rsidP="00CF0F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B6D05B7"/>
    <w:multiLevelType w:val="multilevel"/>
    <w:tmpl w:val="4B5E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A7A04"/>
    <w:multiLevelType w:val="hybridMultilevel"/>
    <w:tmpl w:val="DFA2FB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E65265"/>
    <w:multiLevelType w:val="hybridMultilevel"/>
    <w:tmpl w:val="EC9A70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B8B35DA"/>
    <w:multiLevelType w:val="hybridMultilevel"/>
    <w:tmpl w:val="402EB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78463E"/>
    <w:multiLevelType w:val="hybridMultilevel"/>
    <w:tmpl w:val="D58C10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A41B30"/>
    <w:multiLevelType w:val="multilevel"/>
    <w:tmpl w:val="4B5E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D0413D"/>
    <w:multiLevelType w:val="hybridMultilevel"/>
    <w:tmpl w:val="96C81476"/>
    <w:lvl w:ilvl="0" w:tplc="FB72CA08">
      <w:start w:val="1"/>
      <w:numFmt w:val="bullet"/>
      <w:pStyle w:val="Answerbullets"/>
      <w:lvlText w:val=""/>
      <w:lvlJc w:val="left"/>
      <w:pPr>
        <w:tabs>
          <w:tab w:val="num" w:pos="360"/>
        </w:tabs>
        <w:ind w:left="360" w:hanging="360"/>
      </w:pPr>
      <w:rPr>
        <w:rFonts w:ascii="Symbol" w:hAnsi="Symbol" w:hint="default"/>
        <w:color w:val="FF6600"/>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5320A91"/>
    <w:multiLevelType w:val="hybridMultilevel"/>
    <w:tmpl w:val="37622D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65D3C6C"/>
    <w:multiLevelType w:val="hybridMultilevel"/>
    <w:tmpl w:val="70DE6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BE404A"/>
    <w:multiLevelType w:val="multilevel"/>
    <w:tmpl w:val="4B5E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100BFB"/>
    <w:multiLevelType w:val="hybridMultilevel"/>
    <w:tmpl w:val="BD18CB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94E1B29"/>
    <w:multiLevelType w:val="multilevel"/>
    <w:tmpl w:val="4B5E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2C076F"/>
    <w:multiLevelType w:val="multilevel"/>
    <w:tmpl w:val="D238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0D3BDB"/>
    <w:multiLevelType w:val="multilevel"/>
    <w:tmpl w:val="0DE46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187174"/>
    <w:multiLevelType w:val="hybridMultilevel"/>
    <w:tmpl w:val="9FA4C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E267CE"/>
    <w:multiLevelType w:val="multilevel"/>
    <w:tmpl w:val="4B5E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05293F"/>
    <w:multiLevelType w:val="hybridMultilevel"/>
    <w:tmpl w:val="1922B2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EC2350F"/>
    <w:multiLevelType w:val="multilevel"/>
    <w:tmpl w:val="4B5ED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2"/>
  </w:num>
  <w:num w:numId="4">
    <w:abstractNumId w:val="13"/>
  </w:num>
  <w:num w:numId="5">
    <w:abstractNumId w:val="14"/>
  </w:num>
  <w:num w:numId="6">
    <w:abstractNumId w:val="12"/>
  </w:num>
  <w:num w:numId="7">
    <w:abstractNumId w:val="6"/>
  </w:num>
  <w:num w:numId="8">
    <w:abstractNumId w:val="10"/>
  </w:num>
  <w:num w:numId="9">
    <w:abstractNumId w:val="1"/>
  </w:num>
  <w:num w:numId="10">
    <w:abstractNumId w:val="16"/>
  </w:num>
  <w:num w:numId="11">
    <w:abstractNumId w:val="18"/>
  </w:num>
  <w:num w:numId="12">
    <w:abstractNumId w:val="8"/>
  </w:num>
  <w:num w:numId="13">
    <w:abstractNumId w:val="3"/>
  </w:num>
  <w:num w:numId="14">
    <w:abstractNumId w:val="5"/>
  </w:num>
  <w:num w:numId="15">
    <w:abstractNumId w:val="17"/>
  </w:num>
  <w:num w:numId="16">
    <w:abstractNumId w:val="4"/>
  </w:num>
  <w:num w:numId="17">
    <w:abstractNumId w:val="15"/>
  </w:num>
  <w:num w:numId="18">
    <w:abstractNumId w:val="11"/>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BEE"/>
    <w:rsid w:val="00045F82"/>
    <w:rsid w:val="000471C8"/>
    <w:rsid w:val="00051306"/>
    <w:rsid w:val="000E10E1"/>
    <w:rsid w:val="00131390"/>
    <w:rsid w:val="00132066"/>
    <w:rsid w:val="00136D54"/>
    <w:rsid w:val="00154642"/>
    <w:rsid w:val="00161972"/>
    <w:rsid w:val="00163D39"/>
    <w:rsid w:val="001864A3"/>
    <w:rsid w:val="00230D2D"/>
    <w:rsid w:val="002601FE"/>
    <w:rsid w:val="0029321B"/>
    <w:rsid w:val="00337A5A"/>
    <w:rsid w:val="003A1CBD"/>
    <w:rsid w:val="003B5234"/>
    <w:rsid w:val="003B5844"/>
    <w:rsid w:val="003B74B0"/>
    <w:rsid w:val="003C7693"/>
    <w:rsid w:val="004400A5"/>
    <w:rsid w:val="00443B98"/>
    <w:rsid w:val="00471431"/>
    <w:rsid w:val="0047695D"/>
    <w:rsid w:val="00483FCD"/>
    <w:rsid w:val="00497473"/>
    <w:rsid w:val="004B2C3D"/>
    <w:rsid w:val="004B5871"/>
    <w:rsid w:val="004F7A87"/>
    <w:rsid w:val="00520860"/>
    <w:rsid w:val="00592B05"/>
    <w:rsid w:val="005B4836"/>
    <w:rsid w:val="006F3E1D"/>
    <w:rsid w:val="007569C7"/>
    <w:rsid w:val="00804640"/>
    <w:rsid w:val="008E6D19"/>
    <w:rsid w:val="00900B4F"/>
    <w:rsid w:val="00902051"/>
    <w:rsid w:val="00931C36"/>
    <w:rsid w:val="00975A58"/>
    <w:rsid w:val="009E0B32"/>
    <w:rsid w:val="009F47E1"/>
    <w:rsid w:val="00A0592F"/>
    <w:rsid w:val="00A417B8"/>
    <w:rsid w:val="00A771CF"/>
    <w:rsid w:val="00B15813"/>
    <w:rsid w:val="00B23BCD"/>
    <w:rsid w:val="00BB7E04"/>
    <w:rsid w:val="00BD5DB4"/>
    <w:rsid w:val="00C522D0"/>
    <w:rsid w:val="00C64BEE"/>
    <w:rsid w:val="00CA1CDF"/>
    <w:rsid w:val="00CA7824"/>
    <w:rsid w:val="00CA7E29"/>
    <w:rsid w:val="00CD3936"/>
    <w:rsid w:val="00CF0FC2"/>
    <w:rsid w:val="00D05A2B"/>
    <w:rsid w:val="00D06055"/>
    <w:rsid w:val="00DC0C83"/>
    <w:rsid w:val="00E92309"/>
    <w:rsid w:val="00EB16DC"/>
    <w:rsid w:val="00ED3BC5"/>
    <w:rsid w:val="00F165A3"/>
    <w:rsid w:val="00F8027D"/>
    <w:rsid w:val="00F839CA"/>
    <w:rsid w:val="00FD336E"/>
    <w:rsid w:val="00FF099F"/>
    <w:rsid w:val="00FF2D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448A97-95B5-4BC5-BACD-13281CE82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F0FC2"/>
    <w:pPr>
      <w:keepNext/>
      <w:spacing w:after="0" w:line="240" w:lineRule="auto"/>
      <w:outlineLvl w:val="0"/>
    </w:pPr>
    <w:rPr>
      <w:rFonts w:ascii="Arial" w:eastAsia="Times" w:hAnsi="Arial" w:cs="Arial"/>
      <w:b/>
      <w:bCs/>
      <w:color w:val="999999"/>
      <w:sz w:val="36"/>
      <w:szCs w:val="20"/>
    </w:rPr>
  </w:style>
  <w:style w:type="paragraph" w:styleId="Heading2">
    <w:name w:val="heading 2"/>
    <w:basedOn w:val="Normal"/>
    <w:next w:val="Normal"/>
    <w:link w:val="Heading2Char"/>
    <w:uiPriority w:val="9"/>
    <w:semiHidden/>
    <w:unhideWhenUsed/>
    <w:qFormat/>
    <w:rsid w:val="008E6D1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64A3"/>
    <w:pPr>
      <w:ind w:left="720"/>
      <w:contextualSpacing/>
    </w:pPr>
  </w:style>
  <w:style w:type="paragraph" w:styleId="BalloonText">
    <w:name w:val="Balloon Text"/>
    <w:basedOn w:val="Normal"/>
    <w:link w:val="BalloonTextChar"/>
    <w:uiPriority w:val="99"/>
    <w:semiHidden/>
    <w:unhideWhenUsed/>
    <w:rsid w:val="000E10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0E1"/>
    <w:rPr>
      <w:rFonts w:ascii="Segoe UI" w:hAnsi="Segoe UI" w:cs="Segoe UI"/>
      <w:sz w:val="18"/>
      <w:szCs w:val="18"/>
    </w:rPr>
  </w:style>
  <w:style w:type="character" w:customStyle="1" w:styleId="Heading1Char">
    <w:name w:val="Heading 1 Char"/>
    <w:basedOn w:val="DefaultParagraphFont"/>
    <w:link w:val="Heading1"/>
    <w:rsid w:val="00CF0FC2"/>
    <w:rPr>
      <w:rFonts w:ascii="Arial" w:eastAsia="Times" w:hAnsi="Arial" w:cs="Arial"/>
      <w:b/>
      <w:bCs/>
      <w:color w:val="999999"/>
      <w:sz w:val="36"/>
      <w:szCs w:val="20"/>
    </w:rPr>
  </w:style>
  <w:style w:type="character" w:styleId="Hyperlink">
    <w:name w:val="Hyperlink"/>
    <w:basedOn w:val="DefaultParagraphFont"/>
    <w:rsid w:val="00CF0FC2"/>
    <w:rPr>
      <w:color w:val="0000FF"/>
      <w:u w:val="single"/>
    </w:rPr>
  </w:style>
  <w:style w:type="paragraph" w:styleId="Header">
    <w:name w:val="header"/>
    <w:basedOn w:val="Normal"/>
    <w:link w:val="HeaderChar"/>
    <w:uiPriority w:val="99"/>
    <w:unhideWhenUsed/>
    <w:rsid w:val="00CF0F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0FC2"/>
  </w:style>
  <w:style w:type="paragraph" w:styleId="Footer">
    <w:name w:val="footer"/>
    <w:basedOn w:val="Normal"/>
    <w:link w:val="FooterChar"/>
    <w:uiPriority w:val="99"/>
    <w:unhideWhenUsed/>
    <w:rsid w:val="00CF0F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0FC2"/>
  </w:style>
  <w:style w:type="paragraph" w:customStyle="1" w:styleId="Answerbullets">
    <w:name w:val="Answer (bullets)"/>
    <w:basedOn w:val="Normal"/>
    <w:rsid w:val="00520860"/>
    <w:pPr>
      <w:widowControl w:val="0"/>
      <w:numPr>
        <w:numId w:val="1"/>
      </w:numPr>
      <w:autoSpaceDE w:val="0"/>
      <w:autoSpaceDN w:val="0"/>
      <w:adjustRightInd w:val="0"/>
      <w:spacing w:before="60" w:after="20" w:line="288" w:lineRule="auto"/>
      <w:ind w:right="113"/>
    </w:pPr>
    <w:rPr>
      <w:rFonts w:ascii="Arial" w:eastAsia="Times New Roman" w:hAnsi="Arial" w:cs="Arial"/>
      <w:sz w:val="20"/>
      <w:szCs w:val="20"/>
    </w:rPr>
  </w:style>
  <w:style w:type="paragraph" w:customStyle="1" w:styleId="1bodycopy10pt">
    <w:name w:val="1 body copy 10pt"/>
    <w:basedOn w:val="Normal"/>
    <w:link w:val="1bodycopy10ptChar"/>
    <w:qFormat/>
    <w:rsid w:val="00520860"/>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520860"/>
    <w:rPr>
      <w:rFonts w:ascii="Arial" w:eastAsia="MS Mincho" w:hAnsi="Arial" w:cs="Times New Roman"/>
      <w:sz w:val="20"/>
      <w:szCs w:val="24"/>
      <w:lang w:val="en-US"/>
    </w:rPr>
  </w:style>
  <w:style w:type="paragraph" w:customStyle="1" w:styleId="Tablebodycopy">
    <w:name w:val="Table body copy"/>
    <w:basedOn w:val="1bodycopy10pt"/>
    <w:qFormat/>
    <w:rsid w:val="00520860"/>
    <w:pPr>
      <w:keepLines/>
      <w:spacing w:after="60"/>
      <w:textboxTightWrap w:val="allLines"/>
    </w:pPr>
  </w:style>
  <w:style w:type="paragraph" w:customStyle="1" w:styleId="Bulletedcopylevel2">
    <w:name w:val="Bulleted copy level 2"/>
    <w:basedOn w:val="1bodycopy10pt"/>
    <w:qFormat/>
    <w:rsid w:val="00520860"/>
    <w:pPr>
      <w:numPr>
        <w:numId w:val="2"/>
      </w:numPr>
      <w:tabs>
        <w:tab w:val="num" w:pos="360"/>
      </w:tabs>
      <w:ind w:left="0" w:firstLine="0"/>
    </w:pPr>
  </w:style>
  <w:style w:type="paragraph" w:styleId="BodyText">
    <w:name w:val="Body Text"/>
    <w:basedOn w:val="Normal"/>
    <w:link w:val="BodyTextChar"/>
    <w:rsid w:val="00ED3BC5"/>
    <w:pPr>
      <w:keepLines/>
      <w:spacing w:before="120" w:after="120" w:line="288" w:lineRule="auto"/>
      <w:ind w:left="1304" w:right="227"/>
    </w:pPr>
    <w:rPr>
      <w:rFonts w:ascii="Arial" w:eastAsia="Batang" w:hAnsi="Arial" w:cs="Times New Roman"/>
      <w:color w:val="000000"/>
      <w:sz w:val="20"/>
      <w:szCs w:val="20"/>
    </w:rPr>
  </w:style>
  <w:style w:type="character" w:customStyle="1" w:styleId="BodyTextChar">
    <w:name w:val="Body Text Char"/>
    <w:basedOn w:val="DefaultParagraphFont"/>
    <w:link w:val="BodyText"/>
    <w:rsid w:val="00ED3BC5"/>
    <w:rPr>
      <w:rFonts w:ascii="Arial" w:eastAsia="Batang" w:hAnsi="Arial" w:cs="Times New Roman"/>
      <w:color w:val="000000"/>
      <w:sz w:val="20"/>
      <w:szCs w:val="20"/>
    </w:rPr>
  </w:style>
  <w:style w:type="character" w:customStyle="1" w:styleId="Heading2Char">
    <w:name w:val="Heading 2 Char"/>
    <w:basedOn w:val="DefaultParagraphFont"/>
    <w:link w:val="Heading2"/>
    <w:uiPriority w:val="9"/>
    <w:semiHidden/>
    <w:rsid w:val="008E6D19"/>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045F82"/>
    <w:rPr>
      <w:i/>
      <w:iCs/>
    </w:rPr>
  </w:style>
  <w:style w:type="paragraph" w:styleId="NormalWeb">
    <w:name w:val="Normal (Web)"/>
    <w:basedOn w:val="Normal"/>
    <w:uiPriority w:val="99"/>
    <w:semiHidden/>
    <w:unhideWhenUsed/>
    <w:rsid w:val="006F3E1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7926">
      <w:bodyDiv w:val="1"/>
      <w:marLeft w:val="0"/>
      <w:marRight w:val="0"/>
      <w:marTop w:val="0"/>
      <w:marBottom w:val="0"/>
      <w:divBdr>
        <w:top w:val="none" w:sz="0" w:space="0" w:color="auto"/>
        <w:left w:val="none" w:sz="0" w:space="0" w:color="auto"/>
        <w:bottom w:val="none" w:sz="0" w:space="0" w:color="auto"/>
        <w:right w:val="none" w:sz="0" w:space="0" w:color="auto"/>
      </w:divBdr>
      <w:divsChild>
        <w:div w:id="895969511">
          <w:marLeft w:val="0"/>
          <w:marRight w:val="0"/>
          <w:marTop w:val="0"/>
          <w:marBottom w:val="0"/>
          <w:divBdr>
            <w:top w:val="none" w:sz="0" w:space="0" w:color="auto"/>
            <w:left w:val="none" w:sz="0" w:space="0" w:color="auto"/>
            <w:bottom w:val="none" w:sz="0" w:space="0" w:color="auto"/>
            <w:right w:val="none" w:sz="0" w:space="0" w:color="auto"/>
          </w:divBdr>
        </w:div>
      </w:divsChild>
    </w:div>
    <w:div w:id="35274478">
      <w:bodyDiv w:val="1"/>
      <w:marLeft w:val="0"/>
      <w:marRight w:val="0"/>
      <w:marTop w:val="0"/>
      <w:marBottom w:val="0"/>
      <w:divBdr>
        <w:top w:val="none" w:sz="0" w:space="0" w:color="auto"/>
        <w:left w:val="none" w:sz="0" w:space="0" w:color="auto"/>
        <w:bottom w:val="none" w:sz="0" w:space="0" w:color="auto"/>
        <w:right w:val="none" w:sz="0" w:space="0" w:color="auto"/>
      </w:divBdr>
      <w:divsChild>
        <w:div w:id="1911111264">
          <w:marLeft w:val="0"/>
          <w:marRight w:val="0"/>
          <w:marTop w:val="0"/>
          <w:marBottom w:val="0"/>
          <w:divBdr>
            <w:top w:val="none" w:sz="0" w:space="0" w:color="auto"/>
            <w:left w:val="none" w:sz="0" w:space="0" w:color="auto"/>
            <w:bottom w:val="none" w:sz="0" w:space="0" w:color="auto"/>
            <w:right w:val="none" w:sz="0" w:space="0" w:color="auto"/>
          </w:divBdr>
        </w:div>
      </w:divsChild>
    </w:div>
    <w:div w:id="82456613">
      <w:bodyDiv w:val="1"/>
      <w:marLeft w:val="0"/>
      <w:marRight w:val="0"/>
      <w:marTop w:val="0"/>
      <w:marBottom w:val="0"/>
      <w:divBdr>
        <w:top w:val="none" w:sz="0" w:space="0" w:color="auto"/>
        <w:left w:val="none" w:sz="0" w:space="0" w:color="auto"/>
        <w:bottom w:val="none" w:sz="0" w:space="0" w:color="auto"/>
        <w:right w:val="none" w:sz="0" w:space="0" w:color="auto"/>
      </w:divBdr>
      <w:divsChild>
        <w:div w:id="762192732">
          <w:marLeft w:val="0"/>
          <w:marRight w:val="0"/>
          <w:marTop w:val="0"/>
          <w:marBottom w:val="0"/>
          <w:divBdr>
            <w:top w:val="none" w:sz="0" w:space="0" w:color="auto"/>
            <w:left w:val="none" w:sz="0" w:space="0" w:color="auto"/>
            <w:bottom w:val="none" w:sz="0" w:space="0" w:color="auto"/>
            <w:right w:val="none" w:sz="0" w:space="0" w:color="auto"/>
          </w:divBdr>
        </w:div>
      </w:divsChild>
    </w:div>
    <w:div w:id="92482801">
      <w:bodyDiv w:val="1"/>
      <w:marLeft w:val="0"/>
      <w:marRight w:val="0"/>
      <w:marTop w:val="0"/>
      <w:marBottom w:val="0"/>
      <w:divBdr>
        <w:top w:val="none" w:sz="0" w:space="0" w:color="auto"/>
        <w:left w:val="none" w:sz="0" w:space="0" w:color="auto"/>
        <w:bottom w:val="none" w:sz="0" w:space="0" w:color="auto"/>
        <w:right w:val="none" w:sz="0" w:space="0" w:color="auto"/>
      </w:divBdr>
      <w:divsChild>
        <w:div w:id="1865092941">
          <w:marLeft w:val="0"/>
          <w:marRight w:val="0"/>
          <w:marTop w:val="0"/>
          <w:marBottom w:val="0"/>
          <w:divBdr>
            <w:top w:val="none" w:sz="0" w:space="0" w:color="auto"/>
            <w:left w:val="none" w:sz="0" w:space="0" w:color="auto"/>
            <w:bottom w:val="none" w:sz="0" w:space="0" w:color="auto"/>
            <w:right w:val="none" w:sz="0" w:space="0" w:color="auto"/>
          </w:divBdr>
        </w:div>
      </w:divsChild>
    </w:div>
    <w:div w:id="212547017">
      <w:bodyDiv w:val="1"/>
      <w:marLeft w:val="0"/>
      <w:marRight w:val="0"/>
      <w:marTop w:val="0"/>
      <w:marBottom w:val="0"/>
      <w:divBdr>
        <w:top w:val="none" w:sz="0" w:space="0" w:color="auto"/>
        <w:left w:val="none" w:sz="0" w:space="0" w:color="auto"/>
        <w:bottom w:val="none" w:sz="0" w:space="0" w:color="auto"/>
        <w:right w:val="none" w:sz="0" w:space="0" w:color="auto"/>
      </w:divBdr>
      <w:divsChild>
        <w:div w:id="1342705222">
          <w:marLeft w:val="0"/>
          <w:marRight w:val="0"/>
          <w:marTop w:val="0"/>
          <w:marBottom w:val="0"/>
          <w:divBdr>
            <w:top w:val="none" w:sz="0" w:space="0" w:color="auto"/>
            <w:left w:val="none" w:sz="0" w:space="0" w:color="auto"/>
            <w:bottom w:val="none" w:sz="0" w:space="0" w:color="auto"/>
            <w:right w:val="none" w:sz="0" w:space="0" w:color="auto"/>
          </w:divBdr>
        </w:div>
      </w:divsChild>
    </w:div>
    <w:div w:id="235870009">
      <w:bodyDiv w:val="1"/>
      <w:marLeft w:val="0"/>
      <w:marRight w:val="0"/>
      <w:marTop w:val="0"/>
      <w:marBottom w:val="0"/>
      <w:divBdr>
        <w:top w:val="none" w:sz="0" w:space="0" w:color="auto"/>
        <w:left w:val="none" w:sz="0" w:space="0" w:color="auto"/>
        <w:bottom w:val="none" w:sz="0" w:space="0" w:color="auto"/>
        <w:right w:val="none" w:sz="0" w:space="0" w:color="auto"/>
      </w:divBdr>
      <w:divsChild>
        <w:div w:id="285896632">
          <w:marLeft w:val="0"/>
          <w:marRight w:val="0"/>
          <w:marTop w:val="0"/>
          <w:marBottom w:val="0"/>
          <w:divBdr>
            <w:top w:val="none" w:sz="0" w:space="0" w:color="auto"/>
            <w:left w:val="none" w:sz="0" w:space="0" w:color="auto"/>
            <w:bottom w:val="none" w:sz="0" w:space="0" w:color="auto"/>
            <w:right w:val="none" w:sz="0" w:space="0" w:color="auto"/>
          </w:divBdr>
        </w:div>
      </w:divsChild>
    </w:div>
    <w:div w:id="271910023">
      <w:bodyDiv w:val="1"/>
      <w:marLeft w:val="0"/>
      <w:marRight w:val="0"/>
      <w:marTop w:val="0"/>
      <w:marBottom w:val="0"/>
      <w:divBdr>
        <w:top w:val="none" w:sz="0" w:space="0" w:color="auto"/>
        <w:left w:val="none" w:sz="0" w:space="0" w:color="auto"/>
        <w:bottom w:val="none" w:sz="0" w:space="0" w:color="auto"/>
        <w:right w:val="none" w:sz="0" w:space="0" w:color="auto"/>
      </w:divBdr>
      <w:divsChild>
        <w:div w:id="2056543079">
          <w:marLeft w:val="0"/>
          <w:marRight w:val="0"/>
          <w:marTop w:val="0"/>
          <w:marBottom w:val="0"/>
          <w:divBdr>
            <w:top w:val="none" w:sz="0" w:space="0" w:color="auto"/>
            <w:left w:val="none" w:sz="0" w:space="0" w:color="auto"/>
            <w:bottom w:val="none" w:sz="0" w:space="0" w:color="auto"/>
            <w:right w:val="none" w:sz="0" w:space="0" w:color="auto"/>
          </w:divBdr>
        </w:div>
      </w:divsChild>
    </w:div>
    <w:div w:id="279190915">
      <w:bodyDiv w:val="1"/>
      <w:marLeft w:val="0"/>
      <w:marRight w:val="0"/>
      <w:marTop w:val="0"/>
      <w:marBottom w:val="0"/>
      <w:divBdr>
        <w:top w:val="none" w:sz="0" w:space="0" w:color="auto"/>
        <w:left w:val="none" w:sz="0" w:space="0" w:color="auto"/>
        <w:bottom w:val="none" w:sz="0" w:space="0" w:color="auto"/>
        <w:right w:val="none" w:sz="0" w:space="0" w:color="auto"/>
      </w:divBdr>
      <w:divsChild>
        <w:div w:id="344593963">
          <w:marLeft w:val="0"/>
          <w:marRight w:val="0"/>
          <w:marTop w:val="0"/>
          <w:marBottom w:val="0"/>
          <w:divBdr>
            <w:top w:val="none" w:sz="0" w:space="0" w:color="auto"/>
            <w:left w:val="none" w:sz="0" w:space="0" w:color="auto"/>
            <w:bottom w:val="none" w:sz="0" w:space="0" w:color="auto"/>
            <w:right w:val="none" w:sz="0" w:space="0" w:color="auto"/>
          </w:divBdr>
        </w:div>
      </w:divsChild>
    </w:div>
    <w:div w:id="328292007">
      <w:bodyDiv w:val="1"/>
      <w:marLeft w:val="0"/>
      <w:marRight w:val="0"/>
      <w:marTop w:val="0"/>
      <w:marBottom w:val="0"/>
      <w:divBdr>
        <w:top w:val="none" w:sz="0" w:space="0" w:color="auto"/>
        <w:left w:val="none" w:sz="0" w:space="0" w:color="auto"/>
        <w:bottom w:val="none" w:sz="0" w:space="0" w:color="auto"/>
        <w:right w:val="none" w:sz="0" w:space="0" w:color="auto"/>
      </w:divBdr>
      <w:divsChild>
        <w:div w:id="392195634">
          <w:marLeft w:val="0"/>
          <w:marRight w:val="0"/>
          <w:marTop w:val="0"/>
          <w:marBottom w:val="0"/>
          <w:divBdr>
            <w:top w:val="none" w:sz="0" w:space="0" w:color="auto"/>
            <w:left w:val="none" w:sz="0" w:space="0" w:color="auto"/>
            <w:bottom w:val="none" w:sz="0" w:space="0" w:color="auto"/>
            <w:right w:val="none" w:sz="0" w:space="0" w:color="auto"/>
          </w:divBdr>
        </w:div>
      </w:divsChild>
    </w:div>
    <w:div w:id="361983712">
      <w:bodyDiv w:val="1"/>
      <w:marLeft w:val="0"/>
      <w:marRight w:val="0"/>
      <w:marTop w:val="0"/>
      <w:marBottom w:val="0"/>
      <w:divBdr>
        <w:top w:val="none" w:sz="0" w:space="0" w:color="auto"/>
        <w:left w:val="none" w:sz="0" w:space="0" w:color="auto"/>
        <w:bottom w:val="none" w:sz="0" w:space="0" w:color="auto"/>
        <w:right w:val="none" w:sz="0" w:space="0" w:color="auto"/>
      </w:divBdr>
      <w:divsChild>
        <w:div w:id="193349324">
          <w:marLeft w:val="0"/>
          <w:marRight w:val="0"/>
          <w:marTop w:val="0"/>
          <w:marBottom w:val="0"/>
          <w:divBdr>
            <w:top w:val="none" w:sz="0" w:space="0" w:color="auto"/>
            <w:left w:val="none" w:sz="0" w:space="0" w:color="auto"/>
            <w:bottom w:val="none" w:sz="0" w:space="0" w:color="auto"/>
            <w:right w:val="none" w:sz="0" w:space="0" w:color="auto"/>
          </w:divBdr>
        </w:div>
      </w:divsChild>
    </w:div>
    <w:div w:id="493423544">
      <w:bodyDiv w:val="1"/>
      <w:marLeft w:val="0"/>
      <w:marRight w:val="0"/>
      <w:marTop w:val="0"/>
      <w:marBottom w:val="0"/>
      <w:divBdr>
        <w:top w:val="none" w:sz="0" w:space="0" w:color="auto"/>
        <w:left w:val="none" w:sz="0" w:space="0" w:color="auto"/>
        <w:bottom w:val="none" w:sz="0" w:space="0" w:color="auto"/>
        <w:right w:val="none" w:sz="0" w:space="0" w:color="auto"/>
      </w:divBdr>
      <w:divsChild>
        <w:div w:id="452135667">
          <w:marLeft w:val="0"/>
          <w:marRight w:val="0"/>
          <w:marTop w:val="0"/>
          <w:marBottom w:val="0"/>
          <w:divBdr>
            <w:top w:val="none" w:sz="0" w:space="0" w:color="auto"/>
            <w:left w:val="none" w:sz="0" w:space="0" w:color="auto"/>
            <w:bottom w:val="none" w:sz="0" w:space="0" w:color="auto"/>
            <w:right w:val="none" w:sz="0" w:space="0" w:color="auto"/>
          </w:divBdr>
        </w:div>
      </w:divsChild>
    </w:div>
    <w:div w:id="504900447">
      <w:bodyDiv w:val="1"/>
      <w:marLeft w:val="0"/>
      <w:marRight w:val="0"/>
      <w:marTop w:val="0"/>
      <w:marBottom w:val="0"/>
      <w:divBdr>
        <w:top w:val="none" w:sz="0" w:space="0" w:color="auto"/>
        <w:left w:val="none" w:sz="0" w:space="0" w:color="auto"/>
        <w:bottom w:val="none" w:sz="0" w:space="0" w:color="auto"/>
        <w:right w:val="none" w:sz="0" w:space="0" w:color="auto"/>
      </w:divBdr>
      <w:divsChild>
        <w:div w:id="253368786">
          <w:marLeft w:val="0"/>
          <w:marRight w:val="0"/>
          <w:marTop w:val="0"/>
          <w:marBottom w:val="0"/>
          <w:divBdr>
            <w:top w:val="none" w:sz="0" w:space="0" w:color="auto"/>
            <w:left w:val="none" w:sz="0" w:space="0" w:color="auto"/>
            <w:bottom w:val="none" w:sz="0" w:space="0" w:color="auto"/>
            <w:right w:val="none" w:sz="0" w:space="0" w:color="auto"/>
          </w:divBdr>
        </w:div>
      </w:divsChild>
    </w:div>
    <w:div w:id="520627823">
      <w:bodyDiv w:val="1"/>
      <w:marLeft w:val="0"/>
      <w:marRight w:val="0"/>
      <w:marTop w:val="0"/>
      <w:marBottom w:val="0"/>
      <w:divBdr>
        <w:top w:val="none" w:sz="0" w:space="0" w:color="auto"/>
        <w:left w:val="none" w:sz="0" w:space="0" w:color="auto"/>
        <w:bottom w:val="none" w:sz="0" w:space="0" w:color="auto"/>
        <w:right w:val="none" w:sz="0" w:space="0" w:color="auto"/>
      </w:divBdr>
      <w:divsChild>
        <w:div w:id="1438598560">
          <w:marLeft w:val="0"/>
          <w:marRight w:val="0"/>
          <w:marTop w:val="0"/>
          <w:marBottom w:val="0"/>
          <w:divBdr>
            <w:top w:val="none" w:sz="0" w:space="0" w:color="auto"/>
            <w:left w:val="none" w:sz="0" w:space="0" w:color="auto"/>
            <w:bottom w:val="none" w:sz="0" w:space="0" w:color="auto"/>
            <w:right w:val="none" w:sz="0" w:space="0" w:color="auto"/>
          </w:divBdr>
        </w:div>
      </w:divsChild>
    </w:div>
    <w:div w:id="612900050">
      <w:bodyDiv w:val="1"/>
      <w:marLeft w:val="0"/>
      <w:marRight w:val="0"/>
      <w:marTop w:val="0"/>
      <w:marBottom w:val="0"/>
      <w:divBdr>
        <w:top w:val="none" w:sz="0" w:space="0" w:color="auto"/>
        <w:left w:val="none" w:sz="0" w:space="0" w:color="auto"/>
        <w:bottom w:val="none" w:sz="0" w:space="0" w:color="auto"/>
        <w:right w:val="none" w:sz="0" w:space="0" w:color="auto"/>
      </w:divBdr>
      <w:divsChild>
        <w:div w:id="2092581987">
          <w:marLeft w:val="0"/>
          <w:marRight w:val="0"/>
          <w:marTop w:val="0"/>
          <w:marBottom w:val="0"/>
          <w:divBdr>
            <w:top w:val="none" w:sz="0" w:space="0" w:color="auto"/>
            <w:left w:val="none" w:sz="0" w:space="0" w:color="auto"/>
            <w:bottom w:val="none" w:sz="0" w:space="0" w:color="auto"/>
            <w:right w:val="none" w:sz="0" w:space="0" w:color="auto"/>
          </w:divBdr>
        </w:div>
      </w:divsChild>
    </w:div>
    <w:div w:id="616185847">
      <w:bodyDiv w:val="1"/>
      <w:marLeft w:val="0"/>
      <w:marRight w:val="0"/>
      <w:marTop w:val="0"/>
      <w:marBottom w:val="0"/>
      <w:divBdr>
        <w:top w:val="none" w:sz="0" w:space="0" w:color="auto"/>
        <w:left w:val="none" w:sz="0" w:space="0" w:color="auto"/>
        <w:bottom w:val="none" w:sz="0" w:space="0" w:color="auto"/>
        <w:right w:val="none" w:sz="0" w:space="0" w:color="auto"/>
      </w:divBdr>
      <w:divsChild>
        <w:div w:id="1193882879">
          <w:marLeft w:val="0"/>
          <w:marRight w:val="0"/>
          <w:marTop w:val="0"/>
          <w:marBottom w:val="0"/>
          <w:divBdr>
            <w:top w:val="none" w:sz="0" w:space="0" w:color="auto"/>
            <w:left w:val="none" w:sz="0" w:space="0" w:color="auto"/>
            <w:bottom w:val="none" w:sz="0" w:space="0" w:color="auto"/>
            <w:right w:val="none" w:sz="0" w:space="0" w:color="auto"/>
          </w:divBdr>
        </w:div>
      </w:divsChild>
    </w:div>
    <w:div w:id="646054982">
      <w:bodyDiv w:val="1"/>
      <w:marLeft w:val="0"/>
      <w:marRight w:val="0"/>
      <w:marTop w:val="0"/>
      <w:marBottom w:val="0"/>
      <w:divBdr>
        <w:top w:val="none" w:sz="0" w:space="0" w:color="auto"/>
        <w:left w:val="none" w:sz="0" w:space="0" w:color="auto"/>
        <w:bottom w:val="none" w:sz="0" w:space="0" w:color="auto"/>
        <w:right w:val="none" w:sz="0" w:space="0" w:color="auto"/>
      </w:divBdr>
      <w:divsChild>
        <w:div w:id="1586526044">
          <w:marLeft w:val="0"/>
          <w:marRight w:val="0"/>
          <w:marTop w:val="0"/>
          <w:marBottom w:val="0"/>
          <w:divBdr>
            <w:top w:val="none" w:sz="0" w:space="0" w:color="auto"/>
            <w:left w:val="none" w:sz="0" w:space="0" w:color="auto"/>
            <w:bottom w:val="none" w:sz="0" w:space="0" w:color="auto"/>
            <w:right w:val="none" w:sz="0" w:space="0" w:color="auto"/>
          </w:divBdr>
        </w:div>
      </w:divsChild>
    </w:div>
    <w:div w:id="653029104">
      <w:bodyDiv w:val="1"/>
      <w:marLeft w:val="0"/>
      <w:marRight w:val="0"/>
      <w:marTop w:val="0"/>
      <w:marBottom w:val="0"/>
      <w:divBdr>
        <w:top w:val="none" w:sz="0" w:space="0" w:color="auto"/>
        <w:left w:val="none" w:sz="0" w:space="0" w:color="auto"/>
        <w:bottom w:val="none" w:sz="0" w:space="0" w:color="auto"/>
        <w:right w:val="none" w:sz="0" w:space="0" w:color="auto"/>
      </w:divBdr>
      <w:divsChild>
        <w:div w:id="1758751155">
          <w:marLeft w:val="0"/>
          <w:marRight w:val="0"/>
          <w:marTop w:val="0"/>
          <w:marBottom w:val="0"/>
          <w:divBdr>
            <w:top w:val="none" w:sz="0" w:space="0" w:color="auto"/>
            <w:left w:val="none" w:sz="0" w:space="0" w:color="auto"/>
            <w:bottom w:val="none" w:sz="0" w:space="0" w:color="auto"/>
            <w:right w:val="none" w:sz="0" w:space="0" w:color="auto"/>
          </w:divBdr>
        </w:div>
      </w:divsChild>
    </w:div>
    <w:div w:id="816915196">
      <w:bodyDiv w:val="1"/>
      <w:marLeft w:val="0"/>
      <w:marRight w:val="0"/>
      <w:marTop w:val="0"/>
      <w:marBottom w:val="0"/>
      <w:divBdr>
        <w:top w:val="none" w:sz="0" w:space="0" w:color="auto"/>
        <w:left w:val="none" w:sz="0" w:space="0" w:color="auto"/>
        <w:bottom w:val="none" w:sz="0" w:space="0" w:color="auto"/>
        <w:right w:val="none" w:sz="0" w:space="0" w:color="auto"/>
      </w:divBdr>
      <w:divsChild>
        <w:div w:id="1054742691">
          <w:marLeft w:val="0"/>
          <w:marRight w:val="0"/>
          <w:marTop w:val="0"/>
          <w:marBottom w:val="0"/>
          <w:divBdr>
            <w:top w:val="none" w:sz="0" w:space="0" w:color="auto"/>
            <w:left w:val="none" w:sz="0" w:space="0" w:color="auto"/>
            <w:bottom w:val="none" w:sz="0" w:space="0" w:color="auto"/>
            <w:right w:val="none" w:sz="0" w:space="0" w:color="auto"/>
          </w:divBdr>
        </w:div>
      </w:divsChild>
    </w:div>
    <w:div w:id="821310090">
      <w:bodyDiv w:val="1"/>
      <w:marLeft w:val="0"/>
      <w:marRight w:val="0"/>
      <w:marTop w:val="0"/>
      <w:marBottom w:val="0"/>
      <w:divBdr>
        <w:top w:val="none" w:sz="0" w:space="0" w:color="auto"/>
        <w:left w:val="none" w:sz="0" w:space="0" w:color="auto"/>
        <w:bottom w:val="none" w:sz="0" w:space="0" w:color="auto"/>
        <w:right w:val="none" w:sz="0" w:space="0" w:color="auto"/>
      </w:divBdr>
      <w:divsChild>
        <w:div w:id="1472283193">
          <w:marLeft w:val="0"/>
          <w:marRight w:val="0"/>
          <w:marTop w:val="0"/>
          <w:marBottom w:val="0"/>
          <w:divBdr>
            <w:top w:val="none" w:sz="0" w:space="0" w:color="auto"/>
            <w:left w:val="none" w:sz="0" w:space="0" w:color="auto"/>
            <w:bottom w:val="none" w:sz="0" w:space="0" w:color="auto"/>
            <w:right w:val="none" w:sz="0" w:space="0" w:color="auto"/>
          </w:divBdr>
        </w:div>
      </w:divsChild>
    </w:div>
    <w:div w:id="855196390">
      <w:bodyDiv w:val="1"/>
      <w:marLeft w:val="0"/>
      <w:marRight w:val="0"/>
      <w:marTop w:val="0"/>
      <w:marBottom w:val="0"/>
      <w:divBdr>
        <w:top w:val="none" w:sz="0" w:space="0" w:color="auto"/>
        <w:left w:val="none" w:sz="0" w:space="0" w:color="auto"/>
        <w:bottom w:val="none" w:sz="0" w:space="0" w:color="auto"/>
        <w:right w:val="none" w:sz="0" w:space="0" w:color="auto"/>
      </w:divBdr>
      <w:divsChild>
        <w:div w:id="1680036294">
          <w:marLeft w:val="0"/>
          <w:marRight w:val="0"/>
          <w:marTop w:val="0"/>
          <w:marBottom w:val="0"/>
          <w:divBdr>
            <w:top w:val="none" w:sz="0" w:space="0" w:color="auto"/>
            <w:left w:val="none" w:sz="0" w:space="0" w:color="auto"/>
            <w:bottom w:val="none" w:sz="0" w:space="0" w:color="auto"/>
            <w:right w:val="none" w:sz="0" w:space="0" w:color="auto"/>
          </w:divBdr>
        </w:div>
      </w:divsChild>
    </w:div>
    <w:div w:id="910968229">
      <w:bodyDiv w:val="1"/>
      <w:marLeft w:val="0"/>
      <w:marRight w:val="0"/>
      <w:marTop w:val="0"/>
      <w:marBottom w:val="0"/>
      <w:divBdr>
        <w:top w:val="none" w:sz="0" w:space="0" w:color="auto"/>
        <w:left w:val="none" w:sz="0" w:space="0" w:color="auto"/>
        <w:bottom w:val="none" w:sz="0" w:space="0" w:color="auto"/>
        <w:right w:val="none" w:sz="0" w:space="0" w:color="auto"/>
      </w:divBdr>
      <w:divsChild>
        <w:div w:id="200285961">
          <w:marLeft w:val="0"/>
          <w:marRight w:val="0"/>
          <w:marTop w:val="0"/>
          <w:marBottom w:val="0"/>
          <w:divBdr>
            <w:top w:val="none" w:sz="0" w:space="0" w:color="auto"/>
            <w:left w:val="none" w:sz="0" w:space="0" w:color="auto"/>
            <w:bottom w:val="none" w:sz="0" w:space="0" w:color="auto"/>
            <w:right w:val="none" w:sz="0" w:space="0" w:color="auto"/>
          </w:divBdr>
        </w:div>
      </w:divsChild>
    </w:div>
    <w:div w:id="947393961">
      <w:bodyDiv w:val="1"/>
      <w:marLeft w:val="0"/>
      <w:marRight w:val="0"/>
      <w:marTop w:val="0"/>
      <w:marBottom w:val="0"/>
      <w:divBdr>
        <w:top w:val="none" w:sz="0" w:space="0" w:color="auto"/>
        <w:left w:val="none" w:sz="0" w:space="0" w:color="auto"/>
        <w:bottom w:val="none" w:sz="0" w:space="0" w:color="auto"/>
        <w:right w:val="none" w:sz="0" w:space="0" w:color="auto"/>
      </w:divBdr>
      <w:divsChild>
        <w:div w:id="236672154">
          <w:marLeft w:val="0"/>
          <w:marRight w:val="0"/>
          <w:marTop w:val="0"/>
          <w:marBottom w:val="0"/>
          <w:divBdr>
            <w:top w:val="none" w:sz="0" w:space="0" w:color="auto"/>
            <w:left w:val="none" w:sz="0" w:space="0" w:color="auto"/>
            <w:bottom w:val="none" w:sz="0" w:space="0" w:color="auto"/>
            <w:right w:val="none" w:sz="0" w:space="0" w:color="auto"/>
          </w:divBdr>
        </w:div>
      </w:divsChild>
    </w:div>
    <w:div w:id="990400681">
      <w:bodyDiv w:val="1"/>
      <w:marLeft w:val="0"/>
      <w:marRight w:val="0"/>
      <w:marTop w:val="0"/>
      <w:marBottom w:val="0"/>
      <w:divBdr>
        <w:top w:val="none" w:sz="0" w:space="0" w:color="auto"/>
        <w:left w:val="none" w:sz="0" w:space="0" w:color="auto"/>
        <w:bottom w:val="none" w:sz="0" w:space="0" w:color="auto"/>
        <w:right w:val="none" w:sz="0" w:space="0" w:color="auto"/>
      </w:divBdr>
      <w:divsChild>
        <w:div w:id="36400174">
          <w:marLeft w:val="0"/>
          <w:marRight w:val="0"/>
          <w:marTop w:val="0"/>
          <w:marBottom w:val="0"/>
          <w:divBdr>
            <w:top w:val="none" w:sz="0" w:space="0" w:color="auto"/>
            <w:left w:val="none" w:sz="0" w:space="0" w:color="auto"/>
            <w:bottom w:val="none" w:sz="0" w:space="0" w:color="auto"/>
            <w:right w:val="none" w:sz="0" w:space="0" w:color="auto"/>
          </w:divBdr>
        </w:div>
      </w:divsChild>
    </w:div>
    <w:div w:id="1063288178">
      <w:bodyDiv w:val="1"/>
      <w:marLeft w:val="0"/>
      <w:marRight w:val="0"/>
      <w:marTop w:val="0"/>
      <w:marBottom w:val="0"/>
      <w:divBdr>
        <w:top w:val="none" w:sz="0" w:space="0" w:color="auto"/>
        <w:left w:val="none" w:sz="0" w:space="0" w:color="auto"/>
        <w:bottom w:val="none" w:sz="0" w:space="0" w:color="auto"/>
        <w:right w:val="none" w:sz="0" w:space="0" w:color="auto"/>
      </w:divBdr>
      <w:divsChild>
        <w:div w:id="902374554">
          <w:marLeft w:val="0"/>
          <w:marRight w:val="0"/>
          <w:marTop w:val="0"/>
          <w:marBottom w:val="0"/>
          <w:divBdr>
            <w:top w:val="none" w:sz="0" w:space="0" w:color="auto"/>
            <w:left w:val="none" w:sz="0" w:space="0" w:color="auto"/>
            <w:bottom w:val="none" w:sz="0" w:space="0" w:color="auto"/>
            <w:right w:val="none" w:sz="0" w:space="0" w:color="auto"/>
          </w:divBdr>
        </w:div>
      </w:divsChild>
    </w:div>
    <w:div w:id="1112474785">
      <w:bodyDiv w:val="1"/>
      <w:marLeft w:val="0"/>
      <w:marRight w:val="0"/>
      <w:marTop w:val="0"/>
      <w:marBottom w:val="0"/>
      <w:divBdr>
        <w:top w:val="none" w:sz="0" w:space="0" w:color="auto"/>
        <w:left w:val="none" w:sz="0" w:space="0" w:color="auto"/>
        <w:bottom w:val="none" w:sz="0" w:space="0" w:color="auto"/>
        <w:right w:val="none" w:sz="0" w:space="0" w:color="auto"/>
      </w:divBdr>
      <w:divsChild>
        <w:div w:id="1311523986">
          <w:marLeft w:val="0"/>
          <w:marRight w:val="0"/>
          <w:marTop w:val="0"/>
          <w:marBottom w:val="0"/>
          <w:divBdr>
            <w:top w:val="none" w:sz="0" w:space="0" w:color="auto"/>
            <w:left w:val="none" w:sz="0" w:space="0" w:color="auto"/>
            <w:bottom w:val="none" w:sz="0" w:space="0" w:color="auto"/>
            <w:right w:val="none" w:sz="0" w:space="0" w:color="auto"/>
          </w:divBdr>
        </w:div>
      </w:divsChild>
    </w:div>
    <w:div w:id="1137409113">
      <w:bodyDiv w:val="1"/>
      <w:marLeft w:val="0"/>
      <w:marRight w:val="0"/>
      <w:marTop w:val="0"/>
      <w:marBottom w:val="0"/>
      <w:divBdr>
        <w:top w:val="none" w:sz="0" w:space="0" w:color="auto"/>
        <w:left w:val="none" w:sz="0" w:space="0" w:color="auto"/>
        <w:bottom w:val="none" w:sz="0" w:space="0" w:color="auto"/>
        <w:right w:val="none" w:sz="0" w:space="0" w:color="auto"/>
      </w:divBdr>
      <w:divsChild>
        <w:div w:id="1843544671">
          <w:marLeft w:val="0"/>
          <w:marRight w:val="0"/>
          <w:marTop w:val="0"/>
          <w:marBottom w:val="0"/>
          <w:divBdr>
            <w:top w:val="none" w:sz="0" w:space="0" w:color="auto"/>
            <w:left w:val="none" w:sz="0" w:space="0" w:color="auto"/>
            <w:bottom w:val="none" w:sz="0" w:space="0" w:color="auto"/>
            <w:right w:val="none" w:sz="0" w:space="0" w:color="auto"/>
          </w:divBdr>
        </w:div>
      </w:divsChild>
    </w:div>
    <w:div w:id="1256211483">
      <w:bodyDiv w:val="1"/>
      <w:marLeft w:val="0"/>
      <w:marRight w:val="0"/>
      <w:marTop w:val="0"/>
      <w:marBottom w:val="0"/>
      <w:divBdr>
        <w:top w:val="none" w:sz="0" w:space="0" w:color="auto"/>
        <w:left w:val="none" w:sz="0" w:space="0" w:color="auto"/>
        <w:bottom w:val="none" w:sz="0" w:space="0" w:color="auto"/>
        <w:right w:val="none" w:sz="0" w:space="0" w:color="auto"/>
      </w:divBdr>
      <w:divsChild>
        <w:div w:id="1191915959">
          <w:marLeft w:val="0"/>
          <w:marRight w:val="0"/>
          <w:marTop w:val="0"/>
          <w:marBottom w:val="0"/>
          <w:divBdr>
            <w:top w:val="none" w:sz="0" w:space="0" w:color="auto"/>
            <w:left w:val="none" w:sz="0" w:space="0" w:color="auto"/>
            <w:bottom w:val="none" w:sz="0" w:space="0" w:color="auto"/>
            <w:right w:val="none" w:sz="0" w:space="0" w:color="auto"/>
          </w:divBdr>
        </w:div>
      </w:divsChild>
    </w:div>
    <w:div w:id="1256523697">
      <w:bodyDiv w:val="1"/>
      <w:marLeft w:val="0"/>
      <w:marRight w:val="0"/>
      <w:marTop w:val="0"/>
      <w:marBottom w:val="0"/>
      <w:divBdr>
        <w:top w:val="none" w:sz="0" w:space="0" w:color="auto"/>
        <w:left w:val="none" w:sz="0" w:space="0" w:color="auto"/>
        <w:bottom w:val="none" w:sz="0" w:space="0" w:color="auto"/>
        <w:right w:val="none" w:sz="0" w:space="0" w:color="auto"/>
      </w:divBdr>
      <w:divsChild>
        <w:div w:id="1187333630">
          <w:marLeft w:val="0"/>
          <w:marRight w:val="0"/>
          <w:marTop w:val="0"/>
          <w:marBottom w:val="0"/>
          <w:divBdr>
            <w:top w:val="none" w:sz="0" w:space="0" w:color="auto"/>
            <w:left w:val="none" w:sz="0" w:space="0" w:color="auto"/>
            <w:bottom w:val="none" w:sz="0" w:space="0" w:color="auto"/>
            <w:right w:val="none" w:sz="0" w:space="0" w:color="auto"/>
          </w:divBdr>
        </w:div>
      </w:divsChild>
    </w:div>
    <w:div w:id="1331524564">
      <w:bodyDiv w:val="1"/>
      <w:marLeft w:val="0"/>
      <w:marRight w:val="0"/>
      <w:marTop w:val="0"/>
      <w:marBottom w:val="0"/>
      <w:divBdr>
        <w:top w:val="none" w:sz="0" w:space="0" w:color="auto"/>
        <w:left w:val="none" w:sz="0" w:space="0" w:color="auto"/>
        <w:bottom w:val="none" w:sz="0" w:space="0" w:color="auto"/>
        <w:right w:val="none" w:sz="0" w:space="0" w:color="auto"/>
      </w:divBdr>
      <w:divsChild>
        <w:div w:id="511913552">
          <w:marLeft w:val="0"/>
          <w:marRight w:val="0"/>
          <w:marTop w:val="0"/>
          <w:marBottom w:val="0"/>
          <w:divBdr>
            <w:top w:val="none" w:sz="0" w:space="0" w:color="auto"/>
            <w:left w:val="none" w:sz="0" w:space="0" w:color="auto"/>
            <w:bottom w:val="none" w:sz="0" w:space="0" w:color="auto"/>
            <w:right w:val="none" w:sz="0" w:space="0" w:color="auto"/>
          </w:divBdr>
        </w:div>
      </w:divsChild>
    </w:div>
    <w:div w:id="1338653507">
      <w:bodyDiv w:val="1"/>
      <w:marLeft w:val="0"/>
      <w:marRight w:val="0"/>
      <w:marTop w:val="0"/>
      <w:marBottom w:val="0"/>
      <w:divBdr>
        <w:top w:val="none" w:sz="0" w:space="0" w:color="auto"/>
        <w:left w:val="none" w:sz="0" w:space="0" w:color="auto"/>
        <w:bottom w:val="none" w:sz="0" w:space="0" w:color="auto"/>
        <w:right w:val="none" w:sz="0" w:space="0" w:color="auto"/>
      </w:divBdr>
      <w:divsChild>
        <w:div w:id="2055958698">
          <w:marLeft w:val="0"/>
          <w:marRight w:val="0"/>
          <w:marTop w:val="0"/>
          <w:marBottom w:val="0"/>
          <w:divBdr>
            <w:top w:val="none" w:sz="0" w:space="0" w:color="auto"/>
            <w:left w:val="none" w:sz="0" w:space="0" w:color="auto"/>
            <w:bottom w:val="none" w:sz="0" w:space="0" w:color="auto"/>
            <w:right w:val="none" w:sz="0" w:space="0" w:color="auto"/>
          </w:divBdr>
        </w:div>
      </w:divsChild>
    </w:div>
    <w:div w:id="1435322956">
      <w:bodyDiv w:val="1"/>
      <w:marLeft w:val="0"/>
      <w:marRight w:val="0"/>
      <w:marTop w:val="0"/>
      <w:marBottom w:val="0"/>
      <w:divBdr>
        <w:top w:val="none" w:sz="0" w:space="0" w:color="auto"/>
        <w:left w:val="none" w:sz="0" w:space="0" w:color="auto"/>
        <w:bottom w:val="none" w:sz="0" w:space="0" w:color="auto"/>
        <w:right w:val="none" w:sz="0" w:space="0" w:color="auto"/>
      </w:divBdr>
      <w:divsChild>
        <w:div w:id="1944071987">
          <w:marLeft w:val="0"/>
          <w:marRight w:val="0"/>
          <w:marTop w:val="0"/>
          <w:marBottom w:val="0"/>
          <w:divBdr>
            <w:top w:val="none" w:sz="0" w:space="0" w:color="auto"/>
            <w:left w:val="none" w:sz="0" w:space="0" w:color="auto"/>
            <w:bottom w:val="none" w:sz="0" w:space="0" w:color="auto"/>
            <w:right w:val="none" w:sz="0" w:space="0" w:color="auto"/>
          </w:divBdr>
        </w:div>
      </w:divsChild>
    </w:div>
    <w:div w:id="1445035055">
      <w:bodyDiv w:val="1"/>
      <w:marLeft w:val="0"/>
      <w:marRight w:val="0"/>
      <w:marTop w:val="0"/>
      <w:marBottom w:val="0"/>
      <w:divBdr>
        <w:top w:val="none" w:sz="0" w:space="0" w:color="auto"/>
        <w:left w:val="none" w:sz="0" w:space="0" w:color="auto"/>
        <w:bottom w:val="none" w:sz="0" w:space="0" w:color="auto"/>
        <w:right w:val="none" w:sz="0" w:space="0" w:color="auto"/>
      </w:divBdr>
      <w:divsChild>
        <w:div w:id="1516575131">
          <w:marLeft w:val="0"/>
          <w:marRight w:val="0"/>
          <w:marTop w:val="0"/>
          <w:marBottom w:val="0"/>
          <w:divBdr>
            <w:top w:val="none" w:sz="0" w:space="0" w:color="auto"/>
            <w:left w:val="none" w:sz="0" w:space="0" w:color="auto"/>
            <w:bottom w:val="none" w:sz="0" w:space="0" w:color="auto"/>
            <w:right w:val="none" w:sz="0" w:space="0" w:color="auto"/>
          </w:divBdr>
        </w:div>
      </w:divsChild>
    </w:div>
    <w:div w:id="1475178988">
      <w:bodyDiv w:val="1"/>
      <w:marLeft w:val="0"/>
      <w:marRight w:val="0"/>
      <w:marTop w:val="0"/>
      <w:marBottom w:val="0"/>
      <w:divBdr>
        <w:top w:val="none" w:sz="0" w:space="0" w:color="auto"/>
        <w:left w:val="none" w:sz="0" w:space="0" w:color="auto"/>
        <w:bottom w:val="none" w:sz="0" w:space="0" w:color="auto"/>
        <w:right w:val="none" w:sz="0" w:space="0" w:color="auto"/>
      </w:divBdr>
      <w:divsChild>
        <w:div w:id="420954172">
          <w:marLeft w:val="0"/>
          <w:marRight w:val="0"/>
          <w:marTop w:val="0"/>
          <w:marBottom w:val="0"/>
          <w:divBdr>
            <w:top w:val="none" w:sz="0" w:space="0" w:color="auto"/>
            <w:left w:val="none" w:sz="0" w:space="0" w:color="auto"/>
            <w:bottom w:val="none" w:sz="0" w:space="0" w:color="auto"/>
            <w:right w:val="none" w:sz="0" w:space="0" w:color="auto"/>
          </w:divBdr>
        </w:div>
      </w:divsChild>
    </w:div>
    <w:div w:id="1499925257">
      <w:bodyDiv w:val="1"/>
      <w:marLeft w:val="0"/>
      <w:marRight w:val="0"/>
      <w:marTop w:val="0"/>
      <w:marBottom w:val="0"/>
      <w:divBdr>
        <w:top w:val="none" w:sz="0" w:space="0" w:color="auto"/>
        <w:left w:val="none" w:sz="0" w:space="0" w:color="auto"/>
        <w:bottom w:val="none" w:sz="0" w:space="0" w:color="auto"/>
        <w:right w:val="none" w:sz="0" w:space="0" w:color="auto"/>
      </w:divBdr>
      <w:divsChild>
        <w:div w:id="1206258561">
          <w:marLeft w:val="0"/>
          <w:marRight w:val="0"/>
          <w:marTop w:val="0"/>
          <w:marBottom w:val="0"/>
          <w:divBdr>
            <w:top w:val="none" w:sz="0" w:space="0" w:color="auto"/>
            <w:left w:val="none" w:sz="0" w:space="0" w:color="auto"/>
            <w:bottom w:val="none" w:sz="0" w:space="0" w:color="auto"/>
            <w:right w:val="none" w:sz="0" w:space="0" w:color="auto"/>
          </w:divBdr>
        </w:div>
      </w:divsChild>
    </w:div>
    <w:div w:id="1555189900">
      <w:bodyDiv w:val="1"/>
      <w:marLeft w:val="0"/>
      <w:marRight w:val="0"/>
      <w:marTop w:val="0"/>
      <w:marBottom w:val="0"/>
      <w:divBdr>
        <w:top w:val="none" w:sz="0" w:space="0" w:color="auto"/>
        <w:left w:val="none" w:sz="0" w:space="0" w:color="auto"/>
        <w:bottom w:val="none" w:sz="0" w:space="0" w:color="auto"/>
        <w:right w:val="none" w:sz="0" w:space="0" w:color="auto"/>
      </w:divBdr>
      <w:divsChild>
        <w:div w:id="967781224">
          <w:marLeft w:val="0"/>
          <w:marRight w:val="0"/>
          <w:marTop w:val="0"/>
          <w:marBottom w:val="0"/>
          <w:divBdr>
            <w:top w:val="none" w:sz="0" w:space="0" w:color="auto"/>
            <w:left w:val="none" w:sz="0" w:space="0" w:color="auto"/>
            <w:bottom w:val="none" w:sz="0" w:space="0" w:color="auto"/>
            <w:right w:val="none" w:sz="0" w:space="0" w:color="auto"/>
          </w:divBdr>
        </w:div>
      </w:divsChild>
    </w:div>
    <w:div w:id="1630935378">
      <w:bodyDiv w:val="1"/>
      <w:marLeft w:val="0"/>
      <w:marRight w:val="0"/>
      <w:marTop w:val="0"/>
      <w:marBottom w:val="0"/>
      <w:divBdr>
        <w:top w:val="none" w:sz="0" w:space="0" w:color="auto"/>
        <w:left w:val="none" w:sz="0" w:space="0" w:color="auto"/>
        <w:bottom w:val="none" w:sz="0" w:space="0" w:color="auto"/>
        <w:right w:val="none" w:sz="0" w:space="0" w:color="auto"/>
      </w:divBdr>
    </w:div>
    <w:div w:id="1649941373">
      <w:bodyDiv w:val="1"/>
      <w:marLeft w:val="0"/>
      <w:marRight w:val="0"/>
      <w:marTop w:val="0"/>
      <w:marBottom w:val="0"/>
      <w:divBdr>
        <w:top w:val="none" w:sz="0" w:space="0" w:color="auto"/>
        <w:left w:val="none" w:sz="0" w:space="0" w:color="auto"/>
        <w:bottom w:val="none" w:sz="0" w:space="0" w:color="auto"/>
        <w:right w:val="none" w:sz="0" w:space="0" w:color="auto"/>
      </w:divBdr>
      <w:divsChild>
        <w:div w:id="1242987915">
          <w:marLeft w:val="0"/>
          <w:marRight w:val="0"/>
          <w:marTop w:val="0"/>
          <w:marBottom w:val="0"/>
          <w:divBdr>
            <w:top w:val="none" w:sz="0" w:space="0" w:color="auto"/>
            <w:left w:val="none" w:sz="0" w:space="0" w:color="auto"/>
            <w:bottom w:val="none" w:sz="0" w:space="0" w:color="auto"/>
            <w:right w:val="none" w:sz="0" w:space="0" w:color="auto"/>
          </w:divBdr>
        </w:div>
      </w:divsChild>
    </w:div>
    <w:div w:id="1805349370">
      <w:bodyDiv w:val="1"/>
      <w:marLeft w:val="0"/>
      <w:marRight w:val="0"/>
      <w:marTop w:val="0"/>
      <w:marBottom w:val="0"/>
      <w:divBdr>
        <w:top w:val="none" w:sz="0" w:space="0" w:color="auto"/>
        <w:left w:val="none" w:sz="0" w:space="0" w:color="auto"/>
        <w:bottom w:val="none" w:sz="0" w:space="0" w:color="auto"/>
        <w:right w:val="none" w:sz="0" w:space="0" w:color="auto"/>
      </w:divBdr>
      <w:divsChild>
        <w:div w:id="1661494906">
          <w:marLeft w:val="0"/>
          <w:marRight w:val="0"/>
          <w:marTop w:val="0"/>
          <w:marBottom w:val="0"/>
          <w:divBdr>
            <w:top w:val="none" w:sz="0" w:space="0" w:color="auto"/>
            <w:left w:val="none" w:sz="0" w:space="0" w:color="auto"/>
            <w:bottom w:val="none" w:sz="0" w:space="0" w:color="auto"/>
            <w:right w:val="none" w:sz="0" w:space="0" w:color="auto"/>
          </w:divBdr>
        </w:div>
      </w:divsChild>
    </w:div>
    <w:div w:id="1813327008">
      <w:bodyDiv w:val="1"/>
      <w:marLeft w:val="0"/>
      <w:marRight w:val="0"/>
      <w:marTop w:val="0"/>
      <w:marBottom w:val="0"/>
      <w:divBdr>
        <w:top w:val="none" w:sz="0" w:space="0" w:color="auto"/>
        <w:left w:val="none" w:sz="0" w:space="0" w:color="auto"/>
        <w:bottom w:val="none" w:sz="0" w:space="0" w:color="auto"/>
        <w:right w:val="none" w:sz="0" w:space="0" w:color="auto"/>
      </w:divBdr>
      <w:divsChild>
        <w:div w:id="987703919">
          <w:marLeft w:val="0"/>
          <w:marRight w:val="0"/>
          <w:marTop w:val="0"/>
          <w:marBottom w:val="0"/>
          <w:divBdr>
            <w:top w:val="none" w:sz="0" w:space="0" w:color="auto"/>
            <w:left w:val="none" w:sz="0" w:space="0" w:color="auto"/>
            <w:bottom w:val="none" w:sz="0" w:space="0" w:color="auto"/>
            <w:right w:val="none" w:sz="0" w:space="0" w:color="auto"/>
          </w:divBdr>
        </w:div>
      </w:divsChild>
    </w:div>
    <w:div w:id="1853687007">
      <w:bodyDiv w:val="1"/>
      <w:marLeft w:val="0"/>
      <w:marRight w:val="0"/>
      <w:marTop w:val="0"/>
      <w:marBottom w:val="0"/>
      <w:divBdr>
        <w:top w:val="none" w:sz="0" w:space="0" w:color="auto"/>
        <w:left w:val="none" w:sz="0" w:space="0" w:color="auto"/>
        <w:bottom w:val="none" w:sz="0" w:space="0" w:color="auto"/>
        <w:right w:val="none" w:sz="0" w:space="0" w:color="auto"/>
      </w:divBdr>
      <w:divsChild>
        <w:div w:id="189298065">
          <w:marLeft w:val="0"/>
          <w:marRight w:val="0"/>
          <w:marTop w:val="0"/>
          <w:marBottom w:val="0"/>
          <w:divBdr>
            <w:top w:val="none" w:sz="0" w:space="0" w:color="auto"/>
            <w:left w:val="none" w:sz="0" w:space="0" w:color="auto"/>
            <w:bottom w:val="none" w:sz="0" w:space="0" w:color="auto"/>
            <w:right w:val="none" w:sz="0" w:space="0" w:color="auto"/>
          </w:divBdr>
        </w:div>
      </w:divsChild>
    </w:div>
    <w:div w:id="1967197184">
      <w:bodyDiv w:val="1"/>
      <w:marLeft w:val="0"/>
      <w:marRight w:val="0"/>
      <w:marTop w:val="0"/>
      <w:marBottom w:val="0"/>
      <w:divBdr>
        <w:top w:val="none" w:sz="0" w:space="0" w:color="auto"/>
        <w:left w:val="none" w:sz="0" w:space="0" w:color="auto"/>
        <w:bottom w:val="none" w:sz="0" w:space="0" w:color="auto"/>
        <w:right w:val="none" w:sz="0" w:space="0" w:color="auto"/>
      </w:divBdr>
      <w:divsChild>
        <w:div w:id="1011640190">
          <w:marLeft w:val="0"/>
          <w:marRight w:val="0"/>
          <w:marTop w:val="0"/>
          <w:marBottom w:val="0"/>
          <w:divBdr>
            <w:top w:val="none" w:sz="0" w:space="0" w:color="auto"/>
            <w:left w:val="none" w:sz="0" w:space="0" w:color="auto"/>
            <w:bottom w:val="none" w:sz="0" w:space="0" w:color="auto"/>
            <w:right w:val="none" w:sz="0" w:space="0" w:color="auto"/>
          </w:divBdr>
        </w:div>
      </w:divsChild>
    </w:div>
    <w:div w:id="1993560656">
      <w:bodyDiv w:val="1"/>
      <w:marLeft w:val="0"/>
      <w:marRight w:val="0"/>
      <w:marTop w:val="0"/>
      <w:marBottom w:val="0"/>
      <w:divBdr>
        <w:top w:val="none" w:sz="0" w:space="0" w:color="auto"/>
        <w:left w:val="none" w:sz="0" w:space="0" w:color="auto"/>
        <w:bottom w:val="none" w:sz="0" w:space="0" w:color="auto"/>
        <w:right w:val="none" w:sz="0" w:space="0" w:color="auto"/>
      </w:divBdr>
      <w:divsChild>
        <w:div w:id="1199471287">
          <w:marLeft w:val="0"/>
          <w:marRight w:val="0"/>
          <w:marTop w:val="0"/>
          <w:marBottom w:val="0"/>
          <w:divBdr>
            <w:top w:val="none" w:sz="0" w:space="0" w:color="auto"/>
            <w:left w:val="none" w:sz="0" w:space="0" w:color="auto"/>
            <w:bottom w:val="none" w:sz="0" w:space="0" w:color="auto"/>
            <w:right w:val="none" w:sz="0" w:space="0" w:color="auto"/>
          </w:divBdr>
        </w:div>
      </w:divsChild>
    </w:div>
    <w:div w:id="2066101765">
      <w:bodyDiv w:val="1"/>
      <w:marLeft w:val="0"/>
      <w:marRight w:val="0"/>
      <w:marTop w:val="0"/>
      <w:marBottom w:val="0"/>
      <w:divBdr>
        <w:top w:val="none" w:sz="0" w:space="0" w:color="auto"/>
        <w:left w:val="none" w:sz="0" w:space="0" w:color="auto"/>
        <w:bottom w:val="none" w:sz="0" w:space="0" w:color="auto"/>
        <w:right w:val="none" w:sz="0" w:space="0" w:color="auto"/>
      </w:divBdr>
      <w:divsChild>
        <w:div w:id="637689405">
          <w:marLeft w:val="0"/>
          <w:marRight w:val="0"/>
          <w:marTop w:val="0"/>
          <w:marBottom w:val="0"/>
          <w:divBdr>
            <w:top w:val="none" w:sz="0" w:space="0" w:color="auto"/>
            <w:left w:val="none" w:sz="0" w:space="0" w:color="auto"/>
            <w:bottom w:val="none" w:sz="0" w:space="0" w:color="auto"/>
            <w:right w:val="none" w:sz="0" w:space="0" w:color="auto"/>
          </w:divBdr>
        </w:div>
      </w:divsChild>
    </w:div>
    <w:div w:id="2088383671">
      <w:bodyDiv w:val="1"/>
      <w:marLeft w:val="0"/>
      <w:marRight w:val="0"/>
      <w:marTop w:val="0"/>
      <w:marBottom w:val="0"/>
      <w:divBdr>
        <w:top w:val="none" w:sz="0" w:space="0" w:color="auto"/>
        <w:left w:val="none" w:sz="0" w:space="0" w:color="auto"/>
        <w:bottom w:val="none" w:sz="0" w:space="0" w:color="auto"/>
        <w:right w:val="none" w:sz="0" w:space="0" w:color="auto"/>
      </w:divBdr>
      <w:divsChild>
        <w:div w:id="1085541747">
          <w:marLeft w:val="0"/>
          <w:marRight w:val="0"/>
          <w:marTop w:val="0"/>
          <w:marBottom w:val="0"/>
          <w:divBdr>
            <w:top w:val="none" w:sz="0" w:space="0" w:color="auto"/>
            <w:left w:val="none" w:sz="0" w:space="0" w:color="auto"/>
            <w:bottom w:val="none" w:sz="0" w:space="0" w:color="auto"/>
            <w:right w:val="none" w:sz="0" w:space="0" w:color="auto"/>
          </w:divBdr>
        </w:div>
      </w:divsChild>
    </w:div>
    <w:div w:id="2096779926">
      <w:bodyDiv w:val="1"/>
      <w:marLeft w:val="0"/>
      <w:marRight w:val="0"/>
      <w:marTop w:val="0"/>
      <w:marBottom w:val="0"/>
      <w:divBdr>
        <w:top w:val="none" w:sz="0" w:space="0" w:color="auto"/>
        <w:left w:val="none" w:sz="0" w:space="0" w:color="auto"/>
        <w:bottom w:val="none" w:sz="0" w:space="0" w:color="auto"/>
        <w:right w:val="none" w:sz="0" w:space="0" w:color="auto"/>
      </w:divBdr>
      <w:divsChild>
        <w:div w:id="1989432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2175</Words>
  <Characters>12400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Clarke</dc:creator>
  <cp:keywords/>
  <dc:description/>
  <cp:lastModifiedBy>Denise Davis-Boreham</cp:lastModifiedBy>
  <cp:revision>2</cp:revision>
  <cp:lastPrinted>2023-07-05T10:02:00Z</cp:lastPrinted>
  <dcterms:created xsi:type="dcterms:W3CDTF">2026-09-28T13:47:00Z</dcterms:created>
  <dcterms:modified xsi:type="dcterms:W3CDTF">2026-09-28T13:47:00Z</dcterms:modified>
</cp:coreProperties>
</file>